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10B8" w14:textId="6B981EA4" w:rsidR="008920EF" w:rsidRPr="00AD6518" w:rsidRDefault="008920EF" w:rsidP="008920EF">
      <w:pPr>
        <w:pStyle w:val="NoSpacing"/>
        <w:jc w:val="center"/>
        <w:rPr>
          <w:b/>
          <w:sz w:val="32"/>
        </w:rPr>
      </w:pPr>
      <w:r w:rsidRPr="00AD6518">
        <w:rPr>
          <w:b/>
          <w:sz w:val="32"/>
        </w:rPr>
        <w:t>Kent Johnson</w:t>
      </w:r>
    </w:p>
    <w:p w14:paraId="22A05FD4" w14:textId="77777777" w:rsidR="008920EF" w:rsidRPr="005A5494" w:rsidRDefault="008920EF" w:rsidP="008920EF">
      <w:pPr>
        <w:pStyle w:val="NoSpacing"/>
        <w:jc w:val="center"/>
        <w:rPr>
          <w:rFonts w:cs="Calibri"/>
          <w:sz w:val="20"/>
        </w:rPr>
      </w:pPr>
      <w:r>
        <w:rPr>
          <w:rFonts w:cs="Calibri"/>
          <w:sz w:val="20"/>
        </w:rPr>
        <w:t>8 Speer Street</w:t>
      </w:r>
    </w:p>
    <w:p w14:paraId="7D88FA97" w14:textId="77777777" w:rsidR="008920EF" w:rsidRPr="005A5494" w:rsidRDefault="008920EF" w:rsidP="008920EF">
      <w:pPr>
        <w:pStyle w:val="NoSpacing"/>
        <w:jc w:val="center"/>
        <w:rPr>
          <w:rFonts w:cs="Calibri"/>
          <w:sz w:val="20"/>
        </w:rPr>
      </w:pPr>
      <w:r>
        <w:rPr>
          <w:rFonts w:cs="Calibri"/>
          <w:sz w:val="20"/>
        </w:rPr>
        <w:t>Somerville, New Jersey 08876</w:t>
      </w:r>
    </w:p>
    <w:p w14:paraId="0B026400" w14:textId="0F8329C9" w:rsidR="008920EF" w:rsidRDefault="00D235E4" w:rsidP="00D235E4">
      <w:pPr>
        <w:pStyle w:val="NoSpacing"/>
        <w:ind w:firstLine="720"/>
        <w:rPr>
          <w:rFonts w:cs="Calibri"/>
          <w:sz w:val="20"/>
        </w:rPr>
      </w:pPr>
      <w:r>
        <w:rPr>
          <w:rFonts w:cs="Calibri"/>
          <w:sz w:val="20"/>
        </w:rPr>
        <w:t xml:space="preserve">                                                                                    </w:t>
      </w:r>
      <w:r w:rsidR="008920EF">
        <w:rPr>
          <w:rFonts w:cs="Calibri"/>
          <w:sz w:val="20"/>
        </w:rPr>
        <w:t xml:space="preserve"> C (908)392-2558</w:t>
      </w:r>
    </w:p>
    <w:p w14:paraId="75C31243" w14:textId="77777777" w:rsidR="008920EF" w:rsidRDefault="008920EF" w:rsidP="008920EF">
      <w:pPr>
        <w:pStyle w:val="NoSpacing"/>
        <w:jc w:val="center"/>
      </w:pPr>
      <w:hyperlink r:id="rId5" w:history="1">
        <w:r w:rsidRPr="005A5494">
          <w:rPr>
            <w:rStyle w:val="Hyperlink"/>
            <w:rFonts w:cs="Calibri"/>
            <w:sz w:val="20"/>
          </w:rPr>
          <w:t>kent.johnson3@gmail.com</w:t>
        </w:r>
      </w:hyperlink>
    </w:p>
    <w:p w14:paraId="57A0925E" w14:textId="77777777" w:rsidR="008920EF" w:rsidRDefault="008920EF" w:rsidP="008920EF">
      <w:pPr>
        <w:pStyle w:val="NoSpacing"/>
        <w:jc w:val="center"/>
      </w:pPr>
    </w:p>
    <w:p w14:paraId="461C0E11" w14:textId="77777777" w:rsidR="008920EF" w:rsidRDefault="008920EF" w:rsidP="008920EF">
      <w:pPr>
        <w:pStyle w:val="NoSpacing"/>
        <w:rPr>
          <w:rFonts w:cs="Calibri"/>
          <w:sz w:val="20"/>
        </w:rPr>
      </w:pPr>
    </w:p>
    <w:p w14:paraId="3D548DEC" w14:textId="77777777" w:rsidR="008920EF" w:rsidRPr="00BC1EF0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  <w:r w:rsidRPr="00BC1EF0">
        <w:rPr>
          <w:rFonts w:cs="Calibri"/>
          <w:b/>
          <w:caps/>
          <w:sz w:val="20"/>
          <w:szCs w:val="20"/>
        </w:rPr>
        <w:t>Education</w:t>
      </w:r>
    </w:p>
    <w:p w14:paraId="6FD57837" w14:textId="77777777" w:rsidR="008920EF" w:rsidRPr="00BC1EF0" w:rsidRDefault="008920EF" w:rsidP="008920EF">
      <w:pPr>
        <w:pStyle w:val="NoSpacing"/>
        <w:rPr>
          <w:rFonts w:cs="Calibri"/>
          <w:sz w:val="20"/>
          <w:szCs w:val="20"/>
        </w:rPr>
      </w:pPr>
      <w:r w:rsidRPr="00BC1EF0">
        <w:rPr>
          <w:rFonts w:cs="Calibri"/>
          <w:sz w:val="20"/>
          <w:szCs w:val="20"/>
        </w:rPr>
        <w:t xml:space="preserve">DeVry University, North Brunswick, New Jersey </w:t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</w:p>
    <w:p w14:paraId="42903371" w14:textId="29DFE135" w:rsidR="008920EF" w:rsidRDefault="008920EF" w:rsidP="008920EF">
      <w:pPr>
        <w:pStyle w:val="NoSpacing"/>
        <w:rPr>
          <w:rFonts w:cs="Calibri"/>
          <w:b/>
          <w:sz w:val="20"/>
          <w:szCs w:val="20"/>
        </w:rPr>
      </w:pPr>
      <w:r w:rsidRPr="00BC1EF0">
        <w:rPr>
          <w:rFonts w:cs="Calibri"/>
          <w:b/>
          <w:sz w:val="20"/>
          <w:szCs w:val="20"/>
        </w:rPr>
        <w:t xml:space="preserve">Bachelor of Science in Network and Communications Management </w:t>
      </w:r>
    </w:p>
    <w:p w14:paraId="0D073C09" w14:textId="77777777" w:rsidR="00965DCD" w:rsidRPr="00BC1EF0" w:rsidRDefault="00965DCD" w:rsidP="008920EF">
      <w:pPr>
        <w:pStyle w:val="NoSpacing"/>
        <w:rPr>
          <w:rFonts w:cs="Calibri"/>
          <w:b/>
          <w:sz w:val="20"/>
          <w:szCs w:val="20"/>
        </w:rPr>
      </w:pPr>
    </w:p>
    <w:p w14:paraId="3112568F" w14:textId="77777777" w:rsidR="008920EF" w:rsidRPr="00BC1EF0" w:rsidRDefault="008920EF" w:rsidP="008920EF">
      <w:pPr>
        <w:pStyle w:val="NoSpacing"/>
        <w:rPr>
          <w:rFonts w:cs="Calibri"/>
          <w:sz w:val="20"/>
          <w:szCs w:val="20"/>
        </w:rPr>
      </w:pPr>
      <w:r w:rsidRPr="00BC1EF0">
        <w:rPr>
          <w:rFonts w:cs="Calibri"/>
          <w:sz w:val="20"/>
          <w:szCs w:val="20"/>
        </w:rPr>
        <w:t xml:space="preserve">New Horizons Computer Learning Center </w:t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  <w:r w:rsidRPr="00BC1EF0">
        <w:rPr>
          <w:rFonts w:cs="Calibri"/>
          <w:sz w:val="20"/>
          <w:szCs w:val="20"/>
        </w:rPr>
        <w:tab/>
      </w:r>
    </w:p>
    <w:p w14:paraId="278F83FE" w14:textId="77777777" w:rsidR="008920EF" w:rsidRDefault="008920EF" w:rsidP="008920EF">
      <w:pPr>
        <w:pStyle w:val="NoSpacing"/>
        <w:rPr>
          <w:rFonts w:cs="Calibri"/>
          <w:sz w:val="20"/>
          <w:szCs w:val="20"/>
        </w:rPr>
      </w:pPr>
      <w:r w:rsidRPr="00BC1EF0">
        <w:rPr>
          <w:rFonts w:cs="Calibri"/>
          <w:sz w:val="20"/>
          <w:szCs w:val="20"/>
        </w:rPr>
        <w:t>MCSA, MCSE, MSDST, A+, A+ Essentials, INCD, Network+ Certification</w:t>
      </w:r>
    </w:p>
    <w:p w14:paraId="49FE4608" w14:textId="77777777" w:rsidR="002741E9" w:rsidRPr="00BC1EF0" w:rsidRDefault="002741E9" w:rsidP="008920EF">
      <w:pPr>
        <w:pStyle w:val="NoSpacing"/>
        <w:rPr>
          <w:rFonts w:cs="Calibri"/>
          <w:sz w:val="20"/>
          <w:szCs w:val="20"/>
        </w:rPr>
      </w:pPr>
    </w:p>
    <w:p w14:paraId="1A809DC2" w14:textId="77777777" w:rsidR="008920EF" w:rsidRPr="00BC1EF0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  <w:r w:rsidRPr="00BC1EF0">
        <w:rPr>
          <w:rFonts w:cs="Calibri"/>
          <w:b/>
          <w:caps/>
          <w:sz w:val="20"/>
          <w:szCs w:val="20"/>
        </w:rPr>
        <w:t>Summary</w:t>
      </w:r>
    </w:p>
    <w:p w14:paraId="158B3545" w14:textId="5BD80884" w:rsidR="008920EF" w:rsidRDefault="00BC70FC" w:rsidP="008920EF">
      <w:pPr>
        <w:pStyle w:val="NoSpacing"/>
        <w:rPr>
          <w:rFonts w:cs="Calibri"/>
          <w:sz w:val="20"/>
          <w:szCs w:val="20"/>
        </w:rPr>
      </w:pPr>
      <w:r w:rsidRPr="00BC70FC">
        <w:rPr>
          <w:rFonts w:cs="Calibri"/>
          <w:sz w:val="20"/>
          <w:szCs w:val="20"/>
        </w:rPr>
        <w:t xml:space="preserve">I am a detail- oriented IT Help Desk Support professional with </w:t>
      </w:r>
      <w:r>
        <w:rPr>
          <w:rFonts w:cs="Calibri"/>
          <w:sz w:val="20"/>
          <w:szCs w:val="20"/>
        </w:rPr>
        <w:t>10</w:t>
      </w:r>
      <w:r w:rsidRPr="00BC70FC">
        <w:rPr>
          <w:rFonts w:cs="Calibri"/>
          <w:sz w:val="20"/>
          <w:szCs w:val="20"/>
        </w:rPr>
        <w:t xml:space="preserve"> years of experience in providing excellent customer service, resolving complex technical issues, and configuring and troubleshooting computer systems, software, and hardware. My expertise in IT also </w:t>
      </w:r>
      <w:r w:rsidR="004316DE" w:rsidRPr="00BC70FC">
        <w:rPr>
          <w:rFonts w:cs="Calibri"/>
          <w:sz w:val="20"/>
          <w:szCs w:val="20"/>
        </w:rPr>
        <w:t>extends</w:t>
      </w:r>
      <w:r w:rsidR="004316DE">
        <w:rPr>
          <w:rFonts w:cs="Calibri"/>
          <w:sz w:val="20"/>
          <w:szCs w:val="20"/>
        </w:rPr>
        <w:t xml:space="preserve"> </w:t>
      </w:r>
      <w:r w:rsidR="004316DE" w:rsidRPr="00BC70FC">
        <w:rPr>
          <w:rFonts w:cs="Calibri"/>
          <w:sz w:val="20"/>
          <w:szCs w:val="20"/>
        </w:rPr>
        <w:t>to</w:t>
      </w:r>
      <w:r w:rsidRPr="00BC70FC">
        <w:rPr>
          <w:rFonts w:cs="Calibri"/>
          <w:sz w:val="20"/>
          <w:szCs w:val="20"/>
        </w:rPr>
        <w:t xml:space="preserve"> problem solving, data analysis, and diagnostics. I am adept at working in a fast-paced environment and am highly organized, with excellent communication and interpersonal skills.</w:t>
      </w:r>
    </w:p>
    <w:p w14:paraId="36D74EFC" w14:textId="77777777" w:rsidR="00BC70FC" w:rsidRPr="00BC1EF0" w:rsidRDefault="00BC70FC" w:rsidP="008920EF">
      <w:pPr>
        <w:pStyle w:val="NoSpacing"/>
        <w:rPr>
          <w:rFonts w:cs="Calibri"/>
          <w:sz w:val="20"/>
          <w:szCs w:val="20"/>
        </w:rPr>
      </w:pPr>
    </w:p>
    <w:p w14:paraId="18B4CD51" w14:textId="112FC27A" w:rsidR="008920EF" w:rsidRPr="00BC1EF0" w:rsidRDefault="00D557CC" w:rsidP="008920EF">
      <w:pPr>
        <w:pStyle w:val="NoSpacing"/>
        <w:rPr>
          <w:rFonts w:cs="Calibri"/>
          <w:b/>
          <w:caps/>
          <w:sz w:val="20"/>
          <w:szCs w:val="20"/>
        </w:rPr>
      </w:pPr>
      <w:r>
        <w:rPr>
          <w:rFonts w:cs="Calibri"/>
          <w:b/>
          <w:caps/>
          <w:sz w:val="20"/>
          <w:szCs w:val="20"/>
        </w:rPr>
        <w:t xml:space="preserve">Core </w:t>
      </w:r>
      <w:r w:rsidR="008920EF" w:rsidRPr="00BC1EF0">
        <w:rPr>
          <w:rFonts w:cs="Calibri"/>
          <w:b/>
          <w:caps/>
          <w:sz w:val="20"/>
          <w:szCs w:val="20"/>
        </w:rPr>
        <w:t>Technical Skills</w:t>
      </w:r>
    </w:p>
    <w:p w14:paraId="40696187" w14:textId="77777777" w:rsidR="008920EF" w:rsidRPr="00BC1EF0" w:rsidRDefault="008920EF" w:rsidP="008920EF">
      <w:pPr>
        <w:pStyle w:val="NoSpacing"/>
        <w:rPr>
          <w:rFonts w:cs="Calibri"/>
          <w:sz w:val="20"/>
          <w:szCs w:val="20"/>
        </w:rPr>
      </w:pPr>
    </w:p>
    <w:p w14:paraId="1E9070C0" w14:textId="6240CD98" w:rsidR="008920EF" w:rsidRPr="00BC1EF0" w:rsidRDefault="00061073" w:rsidP="008920EF">
      <w:pPr>
        <w:pStyle w:val="NoSpacing"/>
        <w:rPr>
          <w:rFonts w:cs="Calibri"/>
          <w:sz w:val="20"/>
          <w:szCs w:val="20"/>
        </w:rPr>
      </w:pPr>
      <w:r w:rsidRPr="00061073">
        <w:rPr>
          <w:rFonts w:cs="Calibri"/>
          <w:b/>
          <w:bCs/>
          <w:sz w:val="20"/>
          <w:szCs w:val="20"/>
        </w:rPr>
        <w:t>Software:</w:t>
      </w:r>
      <w:r>
        <w:rPr>
          <w:rFonts w:cs="Calibri"/>
          <w:sz w:val="20"/>
          <w:szCs w:val="20"/>
        </w:rPr>
        <w:t xml:space="preserve"> A</w:t>
      </w:r>
      <w:r w:rsidR="008920EF" w:rsidRPr="00BC1EF0">
        <w:rPr>
          <w:rFonts w:cs="Calibri"/>
          <w:sz w:val="20"/>
          <w:szCs w:val="20"/>
        </w:rPr>
        <w:t xml:space="preserve">utotask, ConnectWise, </w:t>
      </w:r>
      <w:r w:rsidR="009D75C5" w:rsidRPr="00BC1EF0">
        <w:rPr>
          <w:rFonts w:cs="Calibri"/>
          <w:sz w:val="20"/>
          <w:szCs w:val="20"/>
        </w:rPr>
        <w:t>ServiceNow, Bombgard cloud</w:t>
      </w:r>
      <w:r w:rsidR="00827535">
        <w:rPr>
          <w:rFonts w:cs="Calibri"/>
          <w:sz w:val="20"/>
          <w:szCs w:val="20"/>
        </w:rPr>
        <w:t>,</w:t>
      </w:r>
      <w:r w:rsidR="008920EF" w:rsidRPr="00BC1EF0">
        <w:rPr>
          <w:rFonts w:cs="Calibri"/>
          <w:sz w:val="20"/>
          <w:szCs w:val="20"/>
        </w:rPr>
        <w:t xml:space="preserve"> IT Glue, </w:t>
      </w:r>
      <w:r w:rsidR="00B35A21">
        <w:rPr>
          <w:rFonts w:cs="Calibri"/>
          <w:sz w:val="20"/>
          <w:szCs w:val="20"/>
        </w:rPr>
        <w:t>O365</w:t>
      </w:r>
      <w:r w:rsidR="008920EF" w:rsidRPr="00BC1EF0">
        <w:rPr>
          <w:rFonts w:cs="Calibri"/>
          <w:sz w:val="20"/>
          <w:szCs w:val="20"/>
        </w:rPr>
        <w:t xml:space="preserve"> MS</w:t>
      </w:r>
      <w:r w:rsidR="00047133">
        <w:rPr>
          <w:rFonts w:cs="Calibri"/>
          <w:sz w:val="20"/>
          <w:szCs w:val="20"/>
        </w:rPr>
        <w:t xml:space="preserve"> and Teams Voice</w:t>
      </w:r>
      <w:r w:rsidR="008C3C4D">
        <w:rPr>
          <w:rFonts w:cs="Calibri"/>
          <w:sz w:val="20"/>
          <w:szCs w:val="20"/>
        </w:rPr>
        <w:t>,</w:t>
      </w:r>
      <w:r w:rsidR="008920EF" w:rsidRPr="00BC1EF0">
        <w:rPr>
          <w:rFonts w:cs="Calibri"/>
          <w:sz w:val="20"/>
          <w:szCs w:val="20"/>
        </w:rPr>
        <w:t xml:space="preserve"> Windows </w:t>
      </w:r>
      <w:r w:rsidR="00E266B9" w:rsidRPr="00BC1EF0">
        <w:rPr>
          <w:rFonts w:cs="Calibri"/>
          <w:sz w:val="20"/>
          <w:szCs w:val="20"/>
        </w:rPr>
        <w:t>Server,</w:t>
      </w:r>
      <w:r w:rsidR="008920EF" w:rsidRPr="00BC1EF0">
        <w:rPr>
          <w:rFonts w:cs="Calibri"/>
          <w:sz w:val="20"/>
          <w:szCs w:val="20"/>
        </w:rPr>
        <w:t xml:space="preserve"> Pandora, E Draw Max, Wireshark, Win RAR, TeamViewer, DameWare, </w:t>
      </w:r>
      <w:r w:rsidR="005E7543" w:rsidRPr="00BC1EF0">
        <w:rPr>
          <w:rFonts w:cs="Calibri"/>
          <w:sz w:val="20"/>
          <w:szCs w:val="20"/>
        </w:rPr>
        <w:t>Cisco AnyConnect</w:t>
      </w:r>
      <w:r w:rsidR="008920EF" w:rsidRPr="00BC1EF0">
        <w:rPr>
          <w:rFonts w:cs="Calibri"/>
          <w:sz w:val="20"/>
          <w:szCs w:val="20"/>
        </w:rPr>
        <w:t xml:space="preserve">, Domino, Lotus Notes, </w:t>
      </w:r>
      <w:r w:rsidR="00BC3945" w:rsidRPr="00BC1EF0">
        <w:rPr>
          <w:rFonts w:cs="Calibri"/>
          <w:sz w:val="20"/>
          <w:szCs w:val="20"/>
        </w:rPr>
        <w:t>LAN</w:t>
      </w:r>
      <w:r w:rsidR="00BC3945">
        <w:rPr>
          <w:rFonts w:cs="Calibri"/>
          <w:sz w:val="20"/>
          <w:szCs w:val="20"/>
        </w:rPr>
        <w:t>D</w:t>
      </w:r>
      <w:r w:rsidR="00BC3945" w:rsidRPr="00BC1EF0">
        <w:rPr>
          <w:rFonts w:cs="Calibri"/>
          <w:sz w:val="20"/>
          <w:szCs w:val="20"/>
        </w:rPr>
        <w:t>esk</w:t>
      </w:r>
      <w:r w:rsidR="00386E0E" w:rsidRPr="00BC1EF0">
        <w:rPr>
          <w:rFonts w:cs="Calibri"/>
          <w:sz w:val="20"/>
          <w:szCs w:val="20"/>
        </w:rPr>
        <w:t xml:space="preserve">, </w:t>
      </w:r>
      <w:r w:rsidR="008920EF" w:rsidRPr="00BC1EF0">
        <w:rPr>
          <w:rFonts w:cs="Calibri"/>
          <w:sz w:val="20"/>
          <w:szCs w:val="20"/>
        </w:rPr>
        <w:t xml:space="preserve">Skype for </w:t>
      </w:r>
      <w:r w:rsidR="004316DE" w:rsidRPr="00BC1EF0">
        <w:rPr>
          <w:rFonts w:cs="Calibri"/>
          <w:sz w:val="20"/>
          <w:szCs w:val="20"/>
        </w:rPr>
        <w:t>Business,</w:t>
      </w:r>
      <w:r w:rsidR="00521492" w:rsidRPr="00BC1EF0">
        <w:rPr>
          <w:rFonts w:cs="Calibri"/>
          <w:sz w:val="20"/>
          <w:szCs w:val="20"/>
        </w:rPr>
        <w:t xml:space="preserve"> MS Company Portal</w:t>
      </w:r>
      <w:r w:rsidR="00E9655F" w:rsidRPr="00BC1EF0">
        <w:rPr>
          <w:rFonts w:cs="Calibri"/>
          <w:sz w:val="20"/>
          <w:szCs w:val="20"/>
        </w:rPr>
        <w:t>, Avaya Softphone</w:t>
      </w:r>
      <w:r w:rsidR="00521492" w:rsidRPr="00BC1EF0">
        <w:rPr>
          <w:rFonts w:cs="Calibri"/>
          <w:sz w:val="20"/>
          <w:szCs w:val="20"/>
        </w:rPr>
        <w:t>.</w:t>
      </w:r>
    </w:p>
    <w:p w14:paraId="26422927" w14:textId="77777777" w:rsidR="008920EF" w:rsidRPr="00BC1EF0" w:rsidRDefault="008920EF" w:rsidP="008920EF">
      <w:pPr>
        <w:pStyle w:val="NoSpacing"/>
        <w:rPr>
          <w:rFonts w:cs="Calibri"/>
          <w:sz w:val="20"/>
          <w:szCs w:val="20"/>
        </w:rPr>
      </w:pPr>
    </w:p>
    <w:p w14:paraId="294AC843" w14:textId="0A3F1481" w:rsidR="008920EF" w:rsidRDefault="008920EF" w:rsidP="008920EF">
      <w:pPr>
        <w:pStyle w:val="NoSpacing"/>
        <w:rPr>
          <w:rFonts w:cs="Calibri"/>
          <w:sz w:val="20"/>
          <w:szCs w:val="20"/>
        </w:rPr>
      </w:pPr>
      <w:r w:rsidRPr="00BC1EF0">
        <w:rPr>
          <w:rFonts w:cs="Calibri"/>
          <w:sz w:val="20"/>
          <w:szCs w:val="20"/>
        </w:rPr>
        <w:t xml:space="preserve"> </w:t>
      </w:r>
      <w:r w:rsidR="00061073" w:rsidRPr="00061073">
        <w:rPr>
          <w:rFonts w:cs="Calibri"/>
          <w:b/>
          <w:bCs/>
          <w:sz w:val="20"/>
          <w:szCs w:val="20"/>
        </w:rPr>
        <w:t>Networking:</w:t>
      </w:r>
      <w:r w:rsidR="00061073">
        <w:rPr>
          <w:rFonts w:cs="Calibri"/>
          <w:sz w:val="20"/>
          <w:szCs w:val="20"/>
        </w:rPr>
        <w:t xml:space="preserve"> </w:t>
      </w:r>
      <w:r w:rsidRPr="00BC1EF0">
        <w:rPr>
          <w:rFonts w:cs="Calibri"/>
          <w:sz w:val="20"/>
          <w:szCs w:val="20"/>
        </w:rPr>
        <w:t xml:space="preserve">LAN/WAN, Cisco Routers/Switching, Wireless Networking, DHCP, </w:t>
      </w:r>
      <w:r w:rsidR="009F0E30" w:rsidRPr="00BC1EF0">
        <w:rPr>
          <w:rFonts w:cs="Calibri"/>
          <w:sz w:val="20"/>
          <w:szCs w:val="20"/>
        </w:rPr>
        <w:t>DNS, Active</w:t>
      </w:r>
      <w:r w:rsidRPr="00BC1EF0">
        <w:rPr>
          <w:rFonts w:cs="Calibri"/>
          <w:sz w:val="20"/>
          <w:szCs w:val="20"/>
        </w:rPr>
        <w:t xml:space="preserve"> Directory Services, VOIP, Fiber optics, IP Routing, Bluetooth technologies, Wireless protocols, Access lists.</w:t>
      </w:r>
    </w:p>
    <w:p w14:paraId="22DFDB1F" w14:textId="77777777" w:rsidR="00C258C3" w:rsidRPr="00BC1EF0" w:rsidRDefault="00C258C3" w:rsidP="008920EF">
      <w:pPr>
        <w:pStyle w:val="NoSpacing"/>
        <w:rPr>
          <w:rFonts w:cs="Calibri"/>
          <w:sz w:val="20"/>
          <w:szCs w:val="20"/>
        </w:rPr>
      </w:pPr>
    </w:p>
    <w:p w14:paraId="3767D178" w14:textId="77777777" w:rsidR="000A3399" w:rsidRDefault="008920EF" w:rsidP="008920EF">
      <w:pPr>
        <w:pStyle w:val="NoSpacing"/>
        <w:rPr>
          <w:rFonts w:cs="Calibri"/>
          <w:b/>
          <w:sz w:val="20"/>
          <w:szCs w:val="20"/>
        </w:rPr>
      </w:pPr>
      <w:r w:rsidRPr="000734FB">
        <w:rPr>
          <w:rFonts w:cs="Calibri"/>
          <w:b/>
          <w:sz w:val="20"/>
          <w:szCs w:val="20"/>
        </w:rPr>
        <w:t>EXPERIENCE</w:t>
      </w:r>
    </w:p>
    <w:p w14:paraId="722D8EC0" w14:textId="19DC4F39" w:rsidR="00E47BF2" w:rsidRDefault="0045114C" w:rsidP="00E47BF2">
      <w:pPr>
        <w:pStyle w:val="NoSpacing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S</w:t>
      </w:r>
      <w:r w:rsidR="001B4C49">
        <w:rPr>
          <w:rFonts w:cs="Calibri"/>
          <w:b/>
          <w:sz w:val="20"/>
          <w:szCs w:val="20"/>
        </w:rPr>
        <w:t>t.</w:t>
      </w:r>
      <w:r w:rsidR="00BC2E8A"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>L</w:t>
      </w:r>
      <w:r w:rsidR="0070714B">
        <w:rPr>
          <w:rFonts w:cs="Calibri"/>
          <w:b/>
          <w:sz w:val="20"/>
          <w:szCs w:val="20"/>
        </w:rPr>
        <w:t>ukes</w:t>
      </w:r>
      <w:r w:rsidR="00BC2E8A">
        <w:rPr>
          <w:rFonts w:cs="Calibri"/>
          <w:b/>
          <w:sz w:val="20"/>
          <w:szCs w:val="20"/>
        </w:rPr>
        <w:t xml:space="preserve"> </w:t>
      </w:r>
      <w:r w:rsidR="00A64D02">
        <w:rPr>
          <w:rFonts w:cs="Calibri"/>
          <w:b/>
          <w:sz w:val="20"/>
          <w:szCs w:val="20"/>
        </w:rPr>
        <w:t>University Hospital</w:t>
      </w:r>
      <w:r w:rsidR="00BC2E8A">
        <w:rPr>
          <w:rFonts w:cs="Calibri"/>
          <w:b/>
          <w:sz w:val="20"/>
          <w:szCs w:val="20"/>
        </w:rPr>
        <w:t xml:space="preserve"> </w:t>
      </w:r>
      <w:r w:rsidR="00A77097">
        <w:rPr>
          <w:rFonts w:cs="Calibri"/>
          <w:b/>
          <w:sz w:val="20"/>
          <w:szCs w:val="20"/>
        </w:rPr>
        <w:t>Network /</w:t>
      </w:r>
      <w:r w:rsidR="00B127F4">
        <w:rPr>
          <w:rFonts w:cs="Calibri"/>
          <w:b/>
          <w:sz w:val="20"/>
          <w:szCs w:val="20"/>
        </w:rPr>
        <w:t xml:space="preserve"> CDW     </w:t>
      </w:r>
      <w:r w:rsidR="00E47BF2">
        <w:rPr>
          <w:rFonts w:cs="Calibri"/>
          <w:b/>
          <w:sz w:val="20"/>
          <w:szCs w:val="20"/>
        </w:rPr>
        <w:t xml:space="preserve">                                                                                  </w:t>
      </w:r>
      <w:r w:rsidR="007B0E92">
        <w:rPr>
          <w:rFonts w:cs="Calibri"/>
          <w:b/>
          <w:sz w:val="20"/>
          <w:szCs w:val="20"/>
        </w:rPr>
        <w:t xml:space="preserve">         </w:t>
      </w:r>
      <w:r w:rsidR="005A1C07">
        <w:rPr>
          <w:rFonts w:cs="Calibri"/>
          <w:bCs/>
          <w:sz w:val="20"/>
          <w:szCs w:val="20"/>
        </w:rPr>
        <w:t>Ma</w:t>
      </w:r>
      <w:r w:rsidR="00E47BF2" w:rsidRPr="00335983">
        <w:rPr>
          <w:rFonts w:cs="Calibri"/>
          <w:bCs/>
          <w:sz w:val="20"/>
          <w:szCs w:val="20"/>
        </w:rPr>
        <w:t>y 202</w:t>
      </w:r>
      <w:r w:rsidR="00E47BF2">
        <w:rPr>
          <w:rFonts w:cs="Calibri"/>
          <w:bCs/>
          <w:sz w:val="20"/>
          <w:szCs w:val="20"/>
        </w:rPr>
        <w:t>4</w:t>
      </w:r>
      <w:r w:rsidR="00E47BF2" w:rsidRPr="00335983">
        <w:rPr>
          <w:rFonts w:cs="Calibri"/>
          <w:bCs/>
          <w:sz w:val="20"/>
          <w:szCs w:val="20"/>
        </w:rPr>
        <w:t xml:space="preserve"> </w:t>
      </w:r>
      <w:r w:rsidR="00E47BF2">
        <w:rPr>
          <w:rFonts w:cs="Calibri"/>
          <w:bCs/>
          <w:sz w:val="20"/>
          <w:szCs w:val="20"/>
        </w:rPr>
        <w:t>–</w:t>
      </w:r>
      <w:r w:rsidR="00E47BF2" w:rsidRPr="00335983">
        <w:rPr>
          <w:rFonts w:cs="Calibri"/>
          <w:bCs/>
          <w:sz w:val="20"/>
          <w:szCs w:val="20"/>
        </w:rPr>
        <w:t xml:space="preserve"> </w:t>
      </w:r>
      <w:r w:rsidR="008410BC">
        <w:rPr>
          <w:rFonts w:cs="Calibri"/>
          <w:bCs/>
          <w:sz w:val="20"/>
          <w:szCs w:val="20"/>
        </w:rPr>
        <w:t>July 2024</w:t>
      </w:r>
    </w:p>
    <w:p w14:paraId="58CA5C8D" w14:textId="44FEBA0A" w:rsidR="00E47BF2" w:rsidRDefault="002321B9" w:rsidP="00E47BF2">
      <w:pPr>
        <w:pStyle w:val="NoSpacing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Remote</w:t>
      </w:r>
      <w:r w:rsidR="0015221F">
        <w:rPr>
          <w:rFonts w:cs="Calibri"/>
          <w:b/>
          <w:sz w:val="20"/>
          <w:szCs w:val="20"/>
        </w:rPr>
        <w:t xml:space="preserve"> O365 </w:t>
      </w:r>
      <w:r w:rsidR="001C101B">
        <w:rPr>
          <w:rFonts w:cs="Calibri"/>
          <w:b/>
          <w:sz w:val="20"/>
          <w:szCs w:val="20"/>
        </w:rPr>
        <w:t>Support</w:t>
      </w:r>
      <w:r w:rsidR="0039506E">
        <w:rPr>
          <w:rFonts w:cs="Calibri"/>
          <w:b/>
          <w:sz w:val="20"/>
          <w:szCs w:val="20"/>
        </w:rPr>
        <w:t xml:space="preserve"> </w:t>
      </w:r>
      <w:r w:rsidR="007217D0">
        <w:rPr>
          <w:rFonts w:cs="Calibri"/>
          <w:b/>
          <w:sz w:val="20"/>
          <w:szCs w:val="20"/>
        </w:rPr>
        <w:t>/Desktop Support</w:t>
      </w:r>
    </w:p>
    <w:p w14:paraId="664D705A" w14:textId="77777777" w:rsidR="00E47BF2" w:rsidRDefault="00E47BF2" w:rsidP="00E47BF2">
      <w:pPr>
        <w:pStyle w:val="NoSpacing"/>
        <w:rPr>
          <w:rFonts w:cs="Calibri"/>
          <w:b/>
          <w:sz w:val="20"/>
          <w:szCs w:val="20"/>
        </w:rPr>
      </w:pPr>
    </w:p>
    <w:p w14:paraId="43DC1273" w14:textId="22F4AEE8" w:rsidR="00E47BF2" w:rsidRDefault="000000D7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Supported the Microsoft O365 suite</w:t>
      </w:r>
    </w:p>
    <w:p w14:paraId="7790C2CB" w14:textId="47889887" w:rsidR="001D7214" w:rsidRDefault="00B01556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R</w:t>
      </w:r>
      <w:r w:rsidR="006B52B2" w:rsidRPr="006B52B2">
        <w:rPr>
          <w:rFonts w:cs="Calibri"/>
          <w:bCs/>
          <w:sz w:val="20"/>
          <w:szCs w:val="20"/>
        </w:rPr>
        <w:t>esponsible for critical day-to-day support of users, devices, and systems (cloud-based).</w:t>
      </w:r>
    </w:p>
    <w:p w14:paraId="10B58432" w14:textId="76D16FB1" w:rsidR="00384FE1" w:rsidRPr="00BC1EF0" w:rsidRDefault="00384FE1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Responded to user inquires via phone</w:t>
      </w:r>
      <w:r w:rsidR="009721AF">
        <w:rPr>
          <w:rFonts w:cs="Calibri"/>
          <w:bCs/>
          <w:sz w:val="20"/>
          <w:szCs w:val="20"/>
        </w:rPr>
        <w:t>, email and chat</w:t>
      </w:r>
    </w:p>
    <w:p w14:paraId="6CBC92E0" w14:textId="5991BF90" w:rsidR="00E47BF2" w:rsidRPr="00BC1EF0" w:rsidRDefault="000000D7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E</w:t>
      </w:r>
      <w:r w:rsidR="000F0E62">
        <w:rPr>
          <w:rFonts w:cs="Calibri"/>
          <w:bCs/>
          <w:sz w:val="20"/>
          <w:szCs w:val="20"/>
        </w:rPr>
        <w:t>nsured the applications remained stable and available resources on the net</w:t>
      </w:r>
      <w:r w:rsidR="00900328">
        <w:rPr>
          <w:rFonts w:cs="Calibri"/>
          <w:bCs/>
          <w:sz w:val="20"/>
          <w:szCs w:val="20"/>
        </w:rPr>
        <w:t>work</w:t>
      </w:r>
    </w:p>
    <w:p w14:paraId="195B980F" w14:textId="46EA6D59" w:rsidR="00E47BF2" w:rsidRPr="00BC1EF0" w:rsidRDefault="00646BB3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Created </w:t>
      </w:r>
      <w:r w:rsidR="009A3562">
        <w:rPr>
          <w:rFonts w:cs="Calibri"/>
          <w:bCs/>
          <w:sz w:val="20"/>
          <w:szCs w:val="20"/>
        </w:rPr>
        <w:t>and routed th</w:t>
      </w:r>
      <w:r w:rsidR="000F5709">
        <w:rPr>
          <w:rFonts w:cs="Calibri"/>
          <w:bCs/>
          <w:sz w:val="20"/>
          <w:szCs w:val="20"/>
        </w:rPr>
        <w:t xml:space="preserve">e required </w:t>
      </w:r>
      <w:r w:rsidR="00CA676A">
        <w:rPr>
          <w:rFonts w:cs="Calibri"/>
          <w:bCs/>
          <w:sz w:val="20"/>
          <w:szCs w:val="20"/>
        </w:rPr>
        <w:t>operational</w:t>
      </w:r>
      <w:r w:rsidR="000F5709">
        <w:rPr>
          <w:rFonts w:cs="Calibri"/>
          <w:bCs/>
          <w:sz w:val="20"/>
          <w:szCs w:val="20"/>
        </w:rPr>
        <w:t xml:space="preserve"> and management needs as required by management</w:t>
      </w:r>
      <w:r w:rsidR="00CA676A">
        <w:rPr>
          <w:rFonts w:cs="Calibri"/>
          <w:bCs/>
          <w:sz w:val="20"/>
          <w:szCs w:val="20"/>
        </w:rPr>
        <w:t xml:space="preserve"> and regulatory agencies</w:t>
      </w:r>
    </w:p>
    <w:p w14:paraId="69E53483" w14:textId="75BCFBBE" w:rsidR="00E47BF2" w:rsidRPr="00335983" w:rsidRDefault="009B155D" w:rsidP="00E47BF2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Routinely participated </w:t>
      </w:r>
      <w:r w:rsidR="001E54A8">
        <w:rPr>
          <w:rFonts w:asciiTheme="minorHAnsi" w:eastAsia="Times New Roman" w:hAnsiTheme="minorHAnsi" w:cstheme="minorHAnsi"/>
          <w:color w:val="161616"/>
          <w:sz w:val="20"/>
          <w:szCs w:val="20"/>
        </w:rPr>
        <w:t>i</w:t>
      </w: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n process </w:t>
      </w:r>
      <w:r w:rsidR="001E54A8">
        <w:rPr>
          <w:rFonts w:asciiTheme="minorHAnsi" w:eastAsia="Times New Roman" w:hAnsiTheme="minorHAnsi" w:cstheme="minorHAnsi"/>
          <w:color w:val="161616"/>
          <w:sz w:val="20"/>
          <w:szCs w:val="20"/>
        </w:rPr>
        <w:t>improvement</w:t>
      </w:r>
      <w:r w:rsidR="0004101B"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 and project management methodologies</w:t>
      </w:r>
    </w:p>
    <w:p w14:paraId="191C8738" w14:textId="22851240" w:rsidR="00E47BF2" w:rsidRPr="00BC1EF0" w:rsidRDefault="005A4AFF" w:rsidP="00E47BF2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Troubleshot</w:t>
      </w:r>
      <w:r w:rsidR="003512C0">
        <w:rPr>
          <w:rFonts w:cs="Calibri"/>
          <w:bCs/>
          <w:sz w:val="20"/>
          <w:szCs w:val="20"/>
        </w:rPr>
        <w:t xml:space="preserve"> </w:t>
      </w:r>
      <w:r w:rsidR="00142E75">
        <w:rPr>
          <w:rFonts w:cs="Calibri"/>
          <w:bCs/>
          <w:sz w:val="20"/>
          <w:szCs w:val="20"/>
        </w:rPr>
        <w:t>i</w:t>
      </w:r>
      <w:r w:rsidR="003512C0">
        <w:rPr>
          <w:rFonts w:cs="Calibri"/>
          <w:bCs/>
          <w:sz w:val="20"/>
          <w:szCs w:val="20"/>
        </w:rPr>
        <w:t>ssues</w:t>
      </w:r>
      <w:r w:rsidR="00142E75">
        <w:rPr>
          <w:rFonts w:cs="Calibri"/>
          <w:bCs/>
          <w:sz w:val="20"/>
          <w:szCs w:val="20"/>
        </w:rPr>
        <w:t xml:space="preserve"> </w:t>
      </w:r>
      <w:r w:rsidR="003512C0">
        <w:rPr>
          <w:rFonts w:cs="Calibri"/>
          <w:bCs/>
          <w:sz w:val="20"/>
          <w:szCs w:val="20"/>
        </w:rPr>
        <w:t>t</w:t>
      </w:r>
      <w:r w:rsidR="00142E75">
        <w:rPr>
          <w:rFonts w:cs="Calibri"/>
          <w:bCs/>
          <w:sz w:val="20"/>
          <w:szCs w:val="20"/>
        </w:rPr>
        <w:t>h</w:t>
      </w:r>
      <w:r w:rsidR="006713DE">
        <w:rPr>
          <w:rFonts w:cs="Calibri"/>
          <w:bCs/>
          <w:sz w:val="20"/>
          <w:szCs w:val="20"/>
        </w:rPr>
        <w:t>a</w:t>
      </w:r>
      <w:r w:rsidR="003512C0">
        <w:rPr>
          <w:rFonts w:cs="Calibri"/>
          <w:bCs/>
          <w:sz w:val="20"/>
          <w:szCs w:val="20"/>
        </w:rPr>
        <w:t xml:space="preserve">t supported the upgrades and enhancement </w:t>
      </w:r>
      <w:r w:rsidR="006713DE">
        <w:rPr>
          <w:rFonts w:cs="Calibri"/>
          <w:bCs/>
          <w:sz w:val="20"/>
          <w:szCs w:val="20"/>
        </w:rPr>
        <w:t xml:space="preserve">activities </w:t>
      </w:r>
      <w:r w:rsidR="008811CE">
        <w:rPr>
          <w:rFonts w:cs="Calibri"/>
          <w:bCs/>
          <w:sz w:val="20"/>
          <w:szCs w:val="20"/>
        </w:rPr>
        <w:t>daily</w:t>
      </w:r>
    </w:p>
    <w:p w14:paraId="767C2BF5" w14:textId="3EBE6A08" w:rsidR="00E47BF2" w:rsidRDefault="00142E75" w:rsidP="00E47BF2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>Ensured timely responses to all user requests related to the Microsoft O365 a</w:t>
      </w:r>
      <w:r w:rsidR="008811CE">
        <w:rPr>
          <w:rFonts w:asciiTheme="minorHAnsi" w:eastAsia="Times New Roman" w:hAnsiTheme="minorHAnsi" w:cstheme="minorHAnsi"/>
          <w:color w:val="161616"/>
          <w:sz w:val="20"/>
          <w:szCs w:val="20"/>
        </w:rPr>
        <w:t>pplications</w:t>
      </w:r>
    </w:p>
    <w:p w14:paraId="14AF5430" w14:textId="7981E1F2" w:rsidR="00E47BF2" w:rsidRPr="007B3363" w:rsidRDefault="002904C9" w:rsidP="00E47BF2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Used active directory to support the </w:t>
      </w:r>
      <w:r w:rsidR="003C7434">
        <w:rPr>
          <w:rFonts w:asciiTheme="minorHAnsi" w:eastAsia="Times New Roman" w:hAnsiTheme="minorHAnsi" w:cstheme="minorHAnsi"/>
          <w:color w:val="161616"/>
          <w:sz w:val="20"/>
          <w:szCs w:val="20"/>
        </w:rPr>
        <w:t>onboarding team</w:t>
      </w:r>
    </w:p>
    <w:p w14:paraId="63259F78" w14:textId="3563A180" w:rsidR="00295F39" w:rsidRDefault="00774906" w:rsidP="00FF36CD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>Review</w:t>
      </w:r>
      <w:r w:rsidR="00636B41"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ed </w:t>
      </w:r>
      <w:r w:rsidR="00621E18">
        <w:rPr>
          <w:rFonts w:asciiTheme="minorHAnsi" w:eastAsia="Times New Roman" w:hAnsiTheme="minorHAnsi" w:cstheme="minorHAnsi"/>
          <w:color w:val="161616"/>
          <w:sz w:val="20"/>
          <w:szCs w:val="20"/>
        </w:rPr>
        <w:t>system updates and reported any system an</w:t>
      </w:r>
      <w:r w:rsidR="009A4247">
        <w:rPr>
          <w:rFonts w:asciiTheme="minorHAnsi" w:eastAsia="Times New Roman" w:hAnsiTheme="minorHAnsi" w:cstheme="minorHAnsi"/>
          <w:color w:val="161616"/>
          <w:sz w:val="20"/>
          <w:szCs w:val="20"/>
        </w:rPr>
        <w:t>omalies as neede</w:t>
      </w:r>
      <w:r w:rsidR="00295F39">
        <w:rPr>
          <w:rFonts w:asciiTheme="minorHAnsi" w:eastAsia="Times New Roman" w:hAnsiTheme="minorHAnsi" w:cstheme="minorHAnsi"/>
          <w:color w:val="161616"/>
          <w:sz w:val="20"/>
          <w:szCs w:val="20"/>
        </w:rPr>
        <w:t>d</w:t>
      </w:r>
    </w:p>
    <w:p w14:paraId="2DD3E36F" w14:textId="1BFE3DD2" w:rsidR="005906EC" w:rsidRPr="00AF2467" w:rsidRDefault="00E47BF2" w:rsidP="005906EC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 w:rsidRPr="00FF36CD">
        <w:rPr>
          <w:rFonts w:asciiTheme="minorHAnsi" w:eastAsia="Times New Roman" w:hAnsiTheme="minorHAnsi" w:cstheme="minorHAnsi"/>
          <w:color w:val="4A5568"/>
          <w:sz w:val="20"/>
          <w:szCs w:val="20"/>
        </w:rPr>
        <w:t xml:space="preserve">Providing support for </w:t>
      </w:r>
      <w:r w:rsidR="00295F39">
        <w:rPr>
          <w:rFonts w:asciiTheme="minorHAnsi" w:eastAsia="Times New Roman" w:hAnsiTheme="minorHAnsi" w:cstheme="minorHAnsi"/>
          <w:color w:val="4A5568"/>
          <w:sz w:val="20"/>
          <w:szCs w:val="20"/>
        </w:rPr>
        <w:t>all</w:t>
      </w:r>
      <w:r w:rsidRPr="00FF36CD">
        <w:rPr>
          <w:rFonts w:asciiTheme="minorHAnsi" w:eastAsia="Times New Roman" w:hAnsiTheme="minorHAnsi" w:cstheme="minorHAnsi"/>
          <w:color w:val="4A5568"/>
          <w:sz w:val="20"/>
          <w:szCs w:val="20"/>
        </w:rPr>
        <w:t xml:space="preserve"> MS teams environments</w:t>
      </w:r>
    </w:p>
    <w:p w14:paraId="39367EAF" w14:textId="77777777" w:rsidR="00E47BF2" w:rsidRDefault="00E47BF2" w:rsidP="008920EF">
      <w:pPr>
        <w:pStyle w:val="NoSpacing"/>
        <w:rPr>
          <w:rFonts w:cs="Calibri"/>
          <w:b/>
          <w:sz w:val="20"/>
          <w:szCs w:val="20"/>
        </w:rPr>
      </w:pPr>
    </w:p>
    <w:p w14:paraId="0AAFC88B" w14:textId="031C58C3" w:rsidR="00335983" w:rsidRDefault="00335983" w:rsidP="008920EF">
      <w:pPr>
        <w:pStyle w:val="NoSpacing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Covanta Environmental Services </w:t>
      </w:r>
      <w:r w:rsidR="00A604CE">
        <w:rPr>
          <w:rFonts w:cs="Calibri"/>
          <w:b/>
          <w:sz w:val="20"/>
          <w:szCs w:val="20"/>
        </w:rPr>
        <w:t>/ C</w:t>
      </w:r>
      <w:r>
        <w:rPr>
          <w:rFonts w:cs="Calibri"/>
          <w:b/>
          <w:sz w:val="20"/>
          <w:szCs w:val="20"/>
        </w:rPr>
        <w:t xml:space="preserve"> &amp; G Consulting Services                                                                </w:t>
      </w:r>
      <w:r w:rsidRPr="00335983">
        <w:rPr>
          <w:rFonts w:cs="Calibri"/>
          <w:bCs/>
          <w:sz w:val="20"/>
          <w:szCs w:val="20"/>
        </w:rPr>
        <w:t xml:space="preserve">January 2023 </w:t>
      </w:r>
      <w:r w:rsidR="00E66C5F">
        <w:rPr>
          <w:rFonts w:cs="Calibri"/>
          <w:bCs/>
          <w:sz w:val="20"/>
          <w:szCs w:val="20"/>
        </w:rPr>
        <w:t>–</w:t>
      </w:r>
      <w:r w:rsidRPr="00335983">
        <w:rPr>
          <w:rFonts w:cs="Calibri"/>
          <w:bCs/>
          <w:sz w:val="20"/>
          <w:szCs w:val="20"/>
        </w:rPr>
        <w:t xml:space="preserve"> </w:t>
      </w:r>
      <w:r w:rsidR="0091016E">
        <w:rPr>
          <w:rFonts w:cs="Calibri"/>
          <w:bCs/>
          <w:sz w:val="20"/>
          <w:szCs w:val="20"/>
        </w:rPr>
        <w:t>May</w:t>
      </w:r>
      <w:r w:rsidR="00E66C5F">
        <w:rPr>
          <w:rFonts w:cs="Calibri"/>
          <w:bCs/>
          <w:sz w:val="20"/>
          <w:szCs w:val="20"/>
        </w:rPr>
        <w:t xml:space="preserve"> </w:t>
      </w:r>
      <w:r w:rsidR="00174442">
        <w:rPr>
          <w:rFonts w:cs="Calibri"/>
          <w:bCs/>
          <w:sz w:val="20"/>
          <w:szCs w:val="20"/>
        </w:rPr>
        <w:t>202</w:t>
      </w:r>
      <w:r w:rsidR="0091016E">
        <w:rPr>
          <w:rFonts w:cs="Calibri"/>
          <w:bCs/>
          <w:sz w:val="20"/>
          <w:szCs w:val="20"/>
        </w:rPr>
        <w:t>4</w:t>
      </w:r>
    </w:p>
    <w:p w14:paraId="114B492A" w14:textId="6A040B07" w:rsidR="00D55E9C" w:rsidRDefault="00335983" w:rsidP="00D55E9C">
      <w:pPr>
        <w:pStyle w:val="NoSpacing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O365 Administration </w:t>
      </w:r>
      <w:r w:rsidR="00A604CE">
        <w:rPr>
          <w:rFonts w:cs="Calibri"/>
          <w:b/>
          <w:sz w:val="20"/>
          <w:szCs w:val="20"/>
        </w:rPr>
        <w:t xml:space="preserve">/ </w:t>
      </w:r>
      <w:r w:rsidR="007217D0">
        <w:rPr>
          <w:rFonts w:cs="Calibri"/>
          <w:b/>
          <w:sz w:val="20"/>
          <w:szCs w:val="20"/>
        </w:rPr>
        <w:t xml:space="preserve"> </w:t>
      </w:r>
      <w:r w:rsidR="001C101B">
        <w:rPr>
          <w:rFonts w:cs="Calibri"/>
          <w:b/>
          <w:sz w:val="20"/>
          <w:szCs w:val="20"/>
        </w:rPr>
        <w:t>Helpdesk</w:t>
      </w:r>
      <w:r w:rsidR="007217D0">
        <w:rPr>
          <w:rFonts w:cs="Calibri"/>
          <w:b/>
          <w:sz w:val="20"/>
          <w:szCs w:val="20"/>
        </w:rPr>
        <w:t xml:space="preserve"> Support</w:t>
      </w:r>
      <w:r w:rsidR="00603CC9">
        <w:rPr>
          <w:rFonts w:cs="Calibri"/>
          <w:b/>
          <w:sz w:val="20"/>
          <w:szCs w:val="20"/>
        </w:rPr>
        <w:t xml:space="preserve">             </w:t>
      </w:r>
    </w:p>
    <w:p w14:paraId="298A3CA7" w14:textId="10427E1E" w:rsidR="00A604CE" w:rsidRDefault="00A604CE" w:rsidP="008920EF">
      <w:pPr>
        <w:pStyle w:val="NoSpacing"/>
        <w:rPr>
          <w:rFonts w:cs="Calibri"/>
          <w:b/>
          <w:sz w:val="20"/>
          <w:szCs w:val="20"/>
        </w:rPr>
      </w:pPr>
    </w:p>
    <w:p w14:paraId="16B2B476" w14:textId="0E964FA5" w:rsidR="00335983" w:rsidRDefault="00A604CE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 w:rsidRPr="00BC1EF0">
        <w:rPr>
          <w:rFonts w:cs="Calibri"/>
          <w:bCs/>
          <w:sz w:val="20"/>
          <w:szCs w:val="20"/>
        </w:rPr>
        <w:t>Managed meetings, including meeting policies, configurations, and conference bridges.</w:t>
      </w:r>
    </w:p>
    <w:p w14:paraId="7D50ACB7" w14:textId="5A86F7D2" w:rsidR="000059A6" w:rsidRPr="00BC1EF0" w:rsidRDefault="00603CC9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Supported the Microsoft O365 suite</w:t>
      </w:r>
    </w:p>
    <w:p w14:paraId="5B2FFF61" w14:textId="7C5D2C8B" w:rsidR="00A604CE" w:rsidRDefault="00A604CE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 w:rsidRPr="00BC1EF0">
        <w:rPr>
          <w:rFonts w:cs="Calibri"/>
          <w:bCs/>
          <w:sz w:val="20"/>
          <w:szCs w:val="20"/>
        </w:rPr>
        <w:t>Managed voice, including calling policies and phone number inventory and assignment.</w:t>
      </w:r>
    </w:p>
    <w:p w14:paraId="0B6C25D0" w14:textId="77777777" w:rsidR="00E879DB" w:rsidRDefault="00E879DB" w:rsidP="00E879DB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Provided technical to end-users for hardware and software</w:t>
      </w:r>
    </w:p>
    <w:p w14:paraId="23D41E39" w14:textId="10AAB799" w:rsidR="009721AF" w:rsidRPr="00BC1EF0" w:rsidRDefault="00E879DB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Responded to </w:t>
      </w:r>
      <w:r w:rsidR="00007956">
        <w:rPr>
          <w:rFonts w:cs="Calibri"/>
          <w:bCs/>
          <w:sz w:val="20"/>
          <w:szCs w:val="20"/>
        </w:rPr>
        <w:t>end user inquires via phone, email and chat</w:t>
      </w:r>
    </w:p>
    <w:p w14:paraId="3CCFA8BF" w14:textId="5DC6442E" w:rsidR="00A604CE" w:rsidRPr="00BC1EF0" w:rsidRDefault="00A604CE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 w:rsidRPr="00BC1EF0">
        <w:rPr>
          <w:rFonts w:cs="Calibri"/>
          <w:bCs/>
          <w:sz w:val="20"/>
          <w:szCs w:val="20"/>
        </w:rPr>
        <w:t>Manage messaging and messaging policies.</w:t>
      </w:r>
    </w:p>
    <w:p w14:paraId="2A39254C" w14:textId="69DE2837" w:rsidR="00A604CE" w:rsidRPr="00335983" w:rsidRDefault="00A604CE" w:rsidP="00A604CE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>Manage all org</w:t>
      </w:r>
      <w:r w:rsidR="007A5273">
        <w:rPr>
          <w:rFonts w:asciiTheme="minorHAnsi" w:eastAsia="Times New Roman" w:hAnsiTheme="minorHAnsi" w:cstheme="minorHAnsi"/>
          <w:color w:val="161616"/>
          <w:sz w:val="20"/>
          <w:szCs w:val="20"/>
        </w:rPr>
        <w:t>anization</w:t>
      </w: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>-wide</w:t>
      </w:r>
      <w:r w:rsidR="001962E8"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 </w:t>
      </w: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settings, including federation, teams upgrade, and </w:t>
      </w:r>
      <w:r w:rsidRPr="00BC1EF0">
        <w:rPr>
          <w:rFonts w:asciiTheme="minorHAnsi" w:eastAsia="Times New Roman" w:hAnsiTheme="minorHAnsi" w:cstheme="minorHAnsi"/>
          <w:color w:val="161616"/>
          <w:sz w:val="20"/>
          <w:szCs w:val="20"/>
        </w:rPr>
        <w:t>team’s</w:t>
      </w: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 xml:space="preserve"> client settings.</w:t>
      </w:r>
    </w:p>
    <w:p w14:paraId="2032B0ED" w14:textId="1D7E229A" w:rsidR="00A604CE" w:rsidRPr="00BC1EF0" w:rsidRDefault="00A604CE" w:rsidP="00A604CE">
      <w:pPr>
        <w:pStyle w:val="NoSpacing"/>
        <w:numPr>
          <w:ilvl w:val="0"/>
          <w:numId w:val="17"/>
        </w:numPr>
        <w:jc w:val="both"/>
        <w:rPr>
          <w:rFonts w:cs="Calibri"/>
          <w:bCs/>
          <w:sz w:val="20"/>
          <w:szCs w:val="20"/>
        </w:rPr>
      </w:pP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>Manage the teams in the organization and their associated settings, including membership (group management supported via PowerShell, team management in the Teams admin center</w:t>
      </w:r>
      <w:r w:rsidRPr="00BC1EF0">
        <w:rPr>
          <w:rFonts w:asciiTheme="minorHAnsi" w:eastAsia="Times New Roman" w:hAnsiTheme="minorHAnsi" w:cstheme="minorHAnsi"/>
          <w:color w:val="161616"/>
          <w:sz w:val="20"/>
          <w:szCs w:val="20"/>
        </w:rPr>
        <w:t>.</w:t>
      </w:r>
    </w:p>
    <w:p w14:paraId="6A230E04" w14:textId="77777777" w:rsidR="00A604CE" w:rsidRDefault="00A604CE" w:rsidP="00A604CE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lastRenderedPageBreak/>
        <w:t>Manage Teams-certified devices and set up and assign configuration policies.</w:t>
      </w:r>
    </w:p>
    <w:p w14:paraId="00296B32" w14:textId="17871C3C" w:rsidR="007B3363" w:rsidRPr="007B3363" w:rsidRDefault="007B3363" w:rsidP="007B3363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>
        <w:rPr>
          <w:rFonts w:asciiTheme="minorHAnsi" w:eastAsia="Times New Roman" w:hAnsiTheme="minorHAnsi" w:cstheme="minorHAnsi"/>
          <w:color w:val="161616"/>
          <w:sz w:val="20"/>
          <w:szCs w:val="20"/>
        </w:rPr>
        <w:t>Managed the uploading and configuration policies for pcs through Autopilot for new and existing users</w:t>
      </w:r>
    </w:p>
    <w:p w14:paraId="1CEAAEBB" w14:textId="77777777" w:rsidR="00A604CE" w:rsidRPr="00335983" w:rsidRDefault="00A604CE" w:rsidP="00A604CE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>View user profile page and troubleshoot user call quality problems using advanced troubleshooting toolset.</w:t>
      </w:r>
    </w:p>
    <w:p w14:paraId="50101E8B" w14:textId="77777777" w:rsidR="00A604CE" w:rsidRPr="00335983" w:rsidRDefault="00A604CE" w:rsidP="00A604CE">
      <w:pPr>
        <w:numPr>
          <w:ilvl w:val="0"/>
          <w:numId w:val="17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161616"/>
          <w:sz w:val="20"/>
          <w:szCs w:val="20"/>
        </w:rPr>
      </w:pPr>
      <w:r w:rsidRPr="00335983">
        <w:rPr>
          <w:rFonts w:asciiTheme="minorHAnsi" w:eastAsia="Times New Roman" w:hAnsiTheme="minorHAnsi" w:cstheme="minorHAnsi"/>
          <w:color w:val="161616"/>
          <w:sz w:val="20"/>
          <w:szCs w:val="20"/>
        </w:rPr>
        <w:t>Access all reports in the Microsoft Teams admin center</w:t>
      </w:r>
    </w:p>
    <w:p w14:paraId="4C0EA2FB" w14:textId="77777777" w:rsidR="00A604CE" w:rsidRPr="00A604CE" w:rsidRDefault="00A604CE" w:rsidP="00A604CE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4A5568"/>
          <w:sz w:val="20"/>
          <w:szCs w:val="20"/>
        </w:rPr>
      </w:pPr>
      <w:r w:rsidRPr="00A604CE">
        <w:rPr>
          <w:rFonts w:asciiTheme="minorHAnsi" w:eastAsia="Times New Roman" w:hAnsiTheme="minorHAnsi" w:cstheme="minorHAnsi"/>
          <w:color w:val="4A5568"/>
          <w:sz w:val="20"/>
          <w:szCs w:val="20"/>
        </w:rPr>
        <w:t>Providing training to users on how to use Office 365 effectively</w:t>
      </w:r>
    </w:p>
    <w:p w14:paraId="7BDE6642" w14:textId="77777777" w:rsidR="00A604CE" w:rsidRPr="00A604CE" w:rsidRDefault="00A604CE" w:rsidP="00A604CE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4A5568"/>
          <w:sz w:val="20"/>
          <w:szCs w:val="20"/>
        </w:rPr>
      </w:pPr>
      <w:r w:rsidRPr="00A604CE">
        <w:rPr>
          <w:rFonts w:asciiTheme="minorHAnsi" w:eastAsia="Times New Roman" w:hAnsiTheme="minorHAnsi" w:cstheme="minorHAnsi"/>
          <w:color w:val="4A5568"/>
          <w:sz w:val="20"/>
          <w:szCs w:val="20"/>
        </w:rPr>
        <w:t>Addressing user requests for assistance with issues pertaining to their accounts, including password resets and help with downloading emails</w:t>
      </w:r>
    </w:p>
    <w:p w14:paraId="1546C873" w14:textId="77777777" w:rsidR="00A604CE" w:rsidRPr="00A604CE" w:rsidRDefault="00A604CE" w:rsidP="00A604CE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4A5568"/>
          <w:sz w:val="20"/>
          <w:szCs w:val="20"/>
        </w:rPr>
      </w:pPr>
      <w:r w:rsidRPr="00A604CE">
        <w:rPr>
          <w:rFonts w:asciiTheme="minorHAnsi" w:eastAsia="Times New Roman" w:hAnsiTheme="minorHAnsi" w:cstheme="minorHAnsi"/>
          <w:color w:val="4A5568"/>
          <w:sz w:val="20"/>
          <w:szCs w:val="20"/>
        </w:rPr>
        <w:t>Providing support for mobile devices that use Office 365, including Android phones and iPhones</w:t>
      </w:r>
    </w:p>
    <w:p w14:paraId="1501F34C" w14:textId="6A26C014" w:rsidR="00055964" w:rsidRDefault="00A604CE" w:rsidP="008920EF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4A5568"/>
          <w:sz w:val="20"/>
          <w:szCs w:val="20"/>
        </w:rPr>
      </w:pPr>
      <w:r w:rsidRPr="00A604CE">
        <w:rPr>
          <w:rFonts w:asciiTheme="minorHAnsi" w:eastAsia="Times New Roman" w:hAnsiTheme="minorHAnsi" w:cstheme="minorHAnsi"/>
          <w:color w:val="4A5568"/>
          <w:sz w:val="20"/>
          <w:szCs w:val="20"/>
        </w:rPr>
        <w:t>Troubleshooting problems with hardware or software that is used in conjunction with Office 365, such as printers or mobile phones that use Exchange ActiveSync</w:t>
      </w:r>
      <w:r w:rsidR="00C448F0">
        <w:rPr>
          <w:rFonts w:asciiTheme="minorHAnsi" w:eastAsia="Times New Roman" w:hAnsiTheme="minorHAnsi" w:cstheme="minorHAnsi"/>
          <w:color w:val="4A5568"/>
          <w:sz w:val="20"/>
          <w:szCs w:val="20"/>
        </w:rPr>
        <w:t>.</w:t>
      </w:r>
    </w:p>
    <w:p w14:paraId="02ECBC2B" w14:textId="5F3DA973" w:rsidR="00C448F0" w:rsidRPr="00C448F0" w:rsidRDefault="00C448F0" w:rsidP="00C448F0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rPr>
          <w:rFonts w:asciiTheme="minorHAnsi" w:eastAsia="Times New Roman" w:hAnsiTheme="minorHAnsi" w:cstheme="minorHAnsi"/>
          <w:color w:val="4A5568"/>
          <w:sz w:val="20"/>
          <w:szCs w:val="20"/>
        </w:rPr>
      </w:pPr>
      <w:r>
        <w:rPr>
          <w:rFonts w:asciiTheme="minorHAnsi" w:eastAsia="Times New Roman" w:hAnsiTheme="minorHAnsi" w:cstheme="minorHAnsi"/>
          <w:color w:val="4A5568"/>
          <w:sz w:val="20"/>
          <w:szCs w:val="20"/>
        </w:rPr>
        <w:t>Coordinated the setting of policies for MDM devices with Intune.</w:t>
      </w:r>
    </w:p>
    <w:p w14:paraId="2013560E" w14:textId="77777777" w:rsidR="00055964" w:rsidRDefault="00A47800" w:rsidP="00055964">
      <w:pPr>
        <w:pStyle w:val="NoSpacing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Gain</w:t>
      </w:r>
      <w:r w:rsidR="00C94FB6">
        <w:rPr>
          <w:rFonts w:cs="Calibri"/>
          <w:b/>
          <w:bCs/>
          <w:sz w:val="20"/>
          <w:szCs w:val="20"/>
        </w:rPr>
        <w:t>w</w:t>
      </w:r>
      <w:r>
        <w:rPr>
          <w:rFonts w:cs="Calibri"/>
          <w:b/>
          <w:bCs/>
          <w:sz w:val="20"/>
          <w:szCs w:val="20"/>
        </w:rPr>
        <w:t>ell Technologies New Jersey</w:t>
      </w:r>
      <w:r>
        <w:rPr>
          <w:rFonts w:cs="Calibri"/>
          <w:b/>
          <w:bCs/>
          <w:sz w:val="20"/>
          <w:szCs w:val="20"/>
        </w:rPr>
        <w:tab/>
      </w:r>
    </w:p>
    <w:p w14:paraId="35195C66" w14:textId="5C4CD447" w:rsidR="008920EF" w:rsidRPr="00A47800" w:rsidRDefault="006B1D79" w:rsidP="008920EF">
      <w:pPr>
        <w:pStyle w:val="NoSpacing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Sr. Desktop Support </w:t>
      </w:r>
      <w:r w:rsidR="00A47800">
        <w:rPr>
          <w:rFonts w:cs="Calibri"/>
          <w:b/>
          <w:bCs/>
          <w:sz w:val="20"/>
          <w:szCs w:val="20"/>
        </w:rPr>
        <w:tab/>
      </w:r>
      <w:r w:rsidR="00A47800">
        <w:rPr>
          <w:rFonts w:cs="Calibri"/>
          <w:b/>
          <w:bCs/>
          <w:sz w:val="20"/>
          <w:szCs w:val="20"/>
        </w:rPr>
        <w:tab/>
      </w:r>
      <w:r>
        <w:rPr>
          <w:rFonts w:cs="Calibri"/>
          <w:b/>
          <w:bCs/>
          <w:sz w:val="20"/>
          <w:szCs w:val="20"/>
        </w:rPr>
        <w:t xml:space="preserve">                                </w:t>
      </w:r>
      <w:r w:rsidR="00A47800">
        <w:rPr>
          <w:rFonts w:cs="Calibri"/>
          <w:sz w:val="20"/>
          <w:szCs w:val="20"/>
        </w:rPr>
        <w:t xml:space="preserve"> </w:t>
      </w:r>
      <w:r w:rsidR="007B0E92">
        <w:rPr>
          <w:rFonts w:cs="Calibri"/>
          <w:sz w:val="20"/>
          <w:szCs w:val="20"/>
        </w:rPr>
        <w:t xml:space="preserve">                                                                                    </w:t>
      </w:r>
      <w:r w:rsidR="00A47800">
        <w:rPr>
          <w:rFonts w:cs="Calibri"/>
          <w:sz w:val="20"/>
          <w:szCs w:val="20"/>
        </w:rPr>
        <w:t xml:space="preserve">  April 2021 -</w:t>
      </w:r>
      <w:r w:rsidR="009C67BB">
        <w:rPr>
          <w:rFonts w:cs="Calibri"/>
          <w:sz w:val="20"/>
          <w:szCs w:val="20"/>
        </w:rPr>
        <w:t xml:space="preserve"> </w:t>
      </w:r>
      <w:r w:rsidR="00A47800">
        <w:rPr>
          <w:rFonts w:cs="Calibri"/>
          <w:sz w:val="20"/>
          <w:szCs w:val="20"/>
        </w:rPr>
        <w:t>October 20</w:t>
      </w:r>
      <w:r w:rsidR="00E9655F">
        <w:rPr>
          <w:rFonts w:cs="Calibri"/>
          <w:sz w:val="20"/>
          <w:szCs w:val="20"/>
        </w:rPr>
        <w:t>22</w:t>
      </w:r>
    </w:p>
    <w:p w14:paraId="1016577C" w14:textId="2B319B3C" w:rsidR="006B1D79" w:rsidRDefault="006B1D79" w:rsidP="008920EF">
      <w:pPr>
        <w:pStyle w:val="NoSpacing"/>
        <w:rPr>
          <w:rFonts w:cs="Calibri"/>
          <w:b/>
          <w:bCs/>
          <w:sz w:val="20"/>
          <w:szCs w:val="20"/>
        </w:rPr>
      </w:pPr>
    </w:p>
    <w:p w14:paraId="58A1B089" w14:textId="11A30AD7" w:rsidR="006B1D79" w:rsidRPr="00007956" w:rsidRDefault="009C714B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Analyze</w:t>
      </w:r>
      <w:r w:rsidR="00A604CE"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d</w:t>
      </w: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, logs, track</w:t>
      </w:r>
      <w:r w:rsidR="00A604CE"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ed</w:t>
      </w: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and resolve</w:t>
      </w:r>
      <w:r w:rsidR="00A604CE"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d</w:t>
      </w: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software/hardware matters of significance pertaining to networking connectivity issues, printer, servers, and applications to meet business needs</w:t>
      </w:r>
    </w:p>
    <w:p w14:paraId="457F8560" w14:textId="77777777" w:rsidR="00007956" w:rsidRDefault="00007956" w:rsidP="00007956">
      <w:pPr>
        <w:pStyle w:val="NoSpacing"/>
        <w:numPr>
          <w:ilvl w:val="0"/>
          <w:numId w:val="15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Provided technical to end-users for hardware and software</w:t>
      </w:r>
    </w:p>
    <w:p w14:paraId="02D521D4" w14:textId="28D510CA" w:rsidR="00007956" w:rsidRPr="00007956" w:rsidRDefault="00007956" w:rsidP="00007956">
      <w:pPr>
        <w:pStyle w:val="NoSpacing"/>
        <w:numPr>
          <w:ilvl w:val="0"/>
          <w:numId w:val="15"/>
        </w:numPr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Responded to end user inquires via phone, email and chat</w:t>
      </w:r>
    </w:p>
    <w:p w14:paraId="568C3FB6" w14:textId="51926C32" w:rsidR="009C714B" w:rsidRPr="00BC1EF0" w:rsidRDefault="009C714B" w:rsidP="00055964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b/>
          <w:bCs/>
          <w:sz w:val="20"/>
          <w:szCs w:val="20"/>
        </w:rPr>
      </w:pP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Perform</w:t>
      </w:r>
      <w:r w:rsidR="00A604CE"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ed</w:t>
      </w:r>
      <w:r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troubleshooting to isolate and diagnose common system problems; documents system events to ensure continuous functioning. Recommends course of action and implements as approv</w:t>
      </w:r>
      <w:r w:rsidR="00055964" w:rsidRPr="00BC1EF0">
        <w:rPr>
          <w:rFonts w:asciiTheme="minorHAnsi" w:eastAsia="Times New Roman" w:hAnsiTheme="minorHAnsi" w:cstheme="minorHAnsi"/>
          <w:color w:val="000000"/>
          <w:sz w:val="20"/>
          <w:szCs w:val="20"/>
        </w:rPr>
        <w:t>ed.</w:t>
      </w:r>
    </w:p>
    <w:p w14:paraId="6F933AC1" w14:textId="69342862" w:rsidR="009C714B" w:rsidRPr="00BC1EF0" w:rsidRDefault="00C94465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Coordinated</w:t>
      </w:r>
      <w:r w:rsidR="009C714B" w:rsidRPr="00BC1EF0">
        <w:rPr>
          <w:rFonts w:asciiTheme="minorHAnsi" w:hAnsiTheme="minorHAnsi" w:cstheme="minorHAnsi"/>
          <w:sz w:val="20"/>
          <w:szCs w:val="20"/>
        </w:rPr>
        <w:t xml:space="preserve"> with NOC center for </w:t>
      </w:r>
      <w:r w:rsidRPr="00BC1EF0">
        <w:rPr>
          <w:rFonts w:asciiTheme="minorHAnsi" w:hAnsiTheme="minorHAnsi" w:cstheme="minorHAnsi"/>
          <w:sz w:val="20"/>
          <w:szCs w:val="20"/>
        </w:rPr>
        <w:t>scheduling</w:t>
      </w:r>
      <w:r w:rsidR="009C714B" w:rsidRPr="00BC1EF0">
        <w:rPr>
          <w:rFonts w:asciiTheme="minorHAnsi" w:hAnsiTheme="minorHAnsi" w:cstheme="minorHAnsi"/>
          <w:sz w:val="20"/>
          <w:szCs w:val="20"/>
        </w:rPr>
        <w:t xml:space="preserve"> network needs</w:t>
      </w:r>
      <w:r w:rsidRPr="00BC1EF0">
        <w:rPr>
          <w:rFonts w:asciiTheme="minorHAnsi" w:hAnsiTheme="minorHAnsi" w:cstheme="minorHAnsi"/>
          <w:sz w:val="20"/>
          <w:szCs w:val="20"/>
        </w:rPr>
        <w:t>.</w:t>
      </w:r>
    </w:p>
    <w:p w14:paraId="078A8F9F" w14:textId="794C93E3" w:rsidR="009C714B" w:rsidRPr="00BC1EF0" w:rsidRDefault="00C94465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Analyzed</w:t>
      </w:r>
      <w:r w:rsidR="0098145C" w:rsidRPr="00BC1EF0">
        <w:rPr>
          <w:rFonts w:asciiTheme="minorHAnsi" w:hAnsiTheme="minorHAnsi" w:cstheme="minorHAnsi"/>
          <w:sz w:val="20"/>
          <w:szCs w:val="20"/>
        </w:rPr>
        <w:t>, logs, tracks and resolve</w:t>
      </w:r>
      <w:r w:rsidRPr="00BC1EF0">
        <w:rPr>
          <w:rFonts w:asciiTheme="minorHAnsi" w:hAnsiTheme="minorHAnsi" w:cstheme="minorHAnsi"/>
          <w:sz w:val="20"/>
          <w:szCs w:val="20"/>
        </w:rPr>
        <w:t>d</w:t>
      </w:r>
      <w:r w:rsidR="0098145C" w:rsidRPr="00BC1EF0">
        <w:rPr>
          <w:rFonts w:asciiTheme="minorHAnsi" w:hAnsiTheme="minorHAnsi" w:cstheme="minorHAnsi"/>
          <w:sz w:val="20"/>
          <w:szCs w:val="20"/>
        </w:rPr>
        <w:t xml:space="preserve"> software issues pertaining to VOIP phone system and usage parameters.</w:t>
      </w:r>
    </w:p>
    <w:p w14:paraId="61E61B28" w14:textId="03B84B20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Analyze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and tracks data for EOL on all equipment including all associated asset tracking.</w:t>
      </w:r>
    </w:p>
    <w:p w14:paraId="37960773" w14:textId="632805C0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Install</w:t>
      </w:r>
      <w:r w:rsidR="00C94465" w:rsidRPr="00BC1EF0">
        <w:rPr>
          <w:rFonts w:asciiTheme="minorHAnsi" w:hAnsiTheme="minorHAnsi" w:cstheme="minorHAnsi"/>
          <w:sz w:val="20"/>
          <w:szCs w:val="20"/>
        </w:rPr>
        <w:t>ed</w:t>
      </w:r>
      <w:r w:rsidRPr="00BC1EF0">
        <w:rPr>
          <w:rFonts w:asciiTheme="minorHAnsi" w:hAnsiTheme="minorHAnsi" w:cstheme="minorHAnsi"/>
          <w:sz w:val="20"/>
          <w:szCs w:val="20"/>
        </w:rPr>
        <w:t>, test</w:t>
      </w:r>
      <w:r w:rsidR="00C94465" w:rsidRPr="00BC1EF0">
        <w:rPr>
          <w:rFonts w:asciiTheme="minorHAnsi" w:hAnsiTheme="minorHAnsi" w:cstheme="minorHAnsi"/>
          <w:sz w:val="20"/>
          <w:szCs w:val="20"/>
        </w:rPr>
        <w:t>ed</w:t>
      </w:r>
      <w:r w:rsidRPr="00BC1EF0">
        <w:rPr>
          <w:rFonts w:asciiTheme="minorHAnsi" w:hAnsiTheme="minorHAnsi" w:cstheme="minorHAnsi"/>
          <w:sz w:val="20"/>
          <w:szCs w:val="20"/>
        </w:rPr>
        <w:t xml:space="preserve">, </w:t>
      </w:r>
      <w:r w:rsidR="00C94465" w:rsidRPr="00BC1EF0">
        <w:rPr>
          <w:rFonts w:asciiTheme="minorHAnsi" w:hAnsiTheme="minorHAnsi" w:cstheme="minorHAnsi"/>
          <w:sz w:val="20"/>
          <w:szCs w:val="20"/>
        </w:rPr>
        <w:t>upgraded,</w:t>
      </w:r>
      <w:r w:rsidRPr="00BC1EF0">
        <w:rPr>
          <w:rFonts w:asciiTheme="minorHAnsi" w:hAnsiTheme="minorHAnsi" w:cstheme="minorHAnsi"/>
          <w:sz w:val="20"/>
          <w:szCs w:val="20"/>
        </w:rPr>
        <w:t xml:space="preserve"> and </w:t>
      </w:r>
      <w:r w:rsidR="00C94465" w:rsidRPr="00BC1EF0">
        <w:rPr>
          <w:rFonts w:asciiTheme="minorHAnsi" w:hAnsiTheme="minorHAnsi" w:cstheme="minorHAnsi"/>
          <w:sz w:val="20"/>
          <w:szCs w:val="20"/>
        </w:rPr>
        <w:t xml:space="preserve">configured </w:t>
      </w:r>
      <w:r w:rsidRPr="00BC1EF0">
        <w:rPr>
          <w:rFonts w:asciiTheme="minorHAnsi" w:hAnsiTheme="minorHAnsi" w:cstheme="minorHAnsi"/>
          <w:sz w:val="20"/>
          <w:szCs w:val="20"/>
        </w:rPr>
        <w:t xml:space="preserve">system files and services to enhance performance. </w:t>
      </w:r>
    </w:p>
    <w:p w14:paraId="441DFB0D" w14:textId="00914930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Utilize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standard corporate tools to record change and problem activities for tracking purposes.</w:t>
      </w:r>
    </w:p>
    <w:p w14:paraId="0289254A" w14:textId="4B68BAF4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Upgrade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system software and hardware components as required to meet business needs.</w:t>
      </w:r>
    </w:p>
    <w:p w14:paraId="08CE56AC" w14:textId="1F074499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Coordinate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system backups to ensure upgrades are occurring in accordance with established parameters.</w:t>
      </w:r>
    </w:p>
    <w:p w14:paraId="00013E5B" w14:textId="39EE0E2B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Coordinate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the installation of client software and hardware for specific applications and systems.</w:t>
      </w:r>
    </w:p>
    <w:p w14:paraId="18DAA175" w14:textId="7CA26641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Determine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appropriate methods for application installation and timing to reduce downtime and work stoppage.</w:t>
      </w:r>
    </w:p>
    <w:p w14:paraId="06485F20" w14:textId="41E69B8E" w:rsidR="0098145C" w:rsidRPr="00BC1EF0" w:rsidRDefault="0098145C" w:rsidP="009C714B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Resolve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matters of significance and </w:t>
      </w:r>
      <w:r w:rsidR="00C94465" w:rsidRPr="00BC1EF0">
        <w:rPr>
          <w:rFonts w:asciiTheme="minorHAnsi" w:hAnsiTheme="minorHAnsi" w:cstheme="minorHAnsi"/>
          <w:sz w:val="20"/>
          <w:szCs w:val="20"/>
        </w:rPr>
        <w:t>implemented</w:t>
      </w:r>
      <w:r w:rsidRPr="00BC1EF0">
        <w:rPr>
          <w:rFonts w:asciiTheme="minorHAnsi" w:hAnsiTheme="minorHAnsi" w:cstheme="minorHAnsi"/>
          <w:sz w:val="20"/>
          <w:szCs w:val="20"/>
        </w:rPr>
        <w:t xml:space="preserve"> corrective courses of action as</w:t>
      </w:r>
      <w:r w:rsidR="00055964" w:rsidRPr="00BC1EF0">
        <w:rPr>
          <w:rFonts w:asciiTheme="minorHAnsi" w:hAnsiTheme="minorHAnsi" w:cstheme="minorHAnsi"/>
          <w:sz w:val="20"/>
          <w:szCs w:val="20"/>
        </w:rPr>
        <w:t xml:space="preserve"> needed.</w:t>
      </w:r>
    </w:p>
    <w:p w14:paraId="2161CADC" w14:textId="1A5AE2BB" w:rsidR="006B1D79" w:rsidRPr="00BC1EF0" w:rsidRDefault="00055964" w:rsidP="00BC1EF0">
      <w:pPr>
        <w:pStyle w:val="NoSpacing"/>
        <w:numPr>
          <w:ilvl w:val="0"/>
          <w:numId w:val="15"/>
        </w:numPr>
        <w:rPr>
          <w:rFonts w:asciiTheme="minorHAnsi" w:hAnsiTheme="minorHAnsi" w:cstheme="minorHAnsi"/>
          <w:sz w:val="20"/>
          <w:szCs w:val="20"/>
        </w:rPr>
      </w:pPr>
      <w:r w:rsidRPr="00BC1EF0">
        <w:rPr>
          <w:rFonts w:asciiTheme="minorHAnsi" w:hAnsiTheme="minorHAnsi" w:cstheme="minorHAnsi"/>
          <w:sz w:val="20"/>
          <w:szCs w:val="20"/>
        </w:rPr>
        <w:t>Coordinate</w:t>
      </w:r>
      <w:r w:rsidR="00C94465" w:rsidRPr="00BC1EF0">
        <w:rPr>
          <w:rFonts w:asciiTheme="minorHAnsi" w:hAnsiTheme="minorHAnsi" w:cstheme="minorHAnsi"/>
          <w:sz w:val="20"/>
          <w:szCs w:val="20"/>
        </w:rPr>
        <w:t>d</w:t>
      </w:r>
      <w:r w:rsidRPr="00BC1EF0">
        <w:rPr>
          <w:rFonts w:asciiTheme="minorHAnsi" w:hAnsiTheme="minorHAnsi" w:cstheme="minorHAnsi"/>
          <w:sz w:val="20"/>
          <w:szCs w:val="20"/>
        </w:rPr>
        <w:t xml:space="preserve"> with management on areas of process improvement.</w:t>
      </w:r>
    </w:p>
    <w:p w14:paraId="66AF10F6" w14:textId="77777777" w:rsidR="00A47800" w:rsidRPr="000734FB" w:rsidRDefault="00A47800" w:rsidP="008920EF">
      <w:pPr>
        <w:pStyle w:val="NoSpacing"/>
        <w:rPr>
          <w:rFonts w:cs="Calibri"/>
          <w:sz w:val="20"/>
          <w:szCs w:val="20"/>
        </w:rPr>
      </w:pPr>
    </w:p>
    <w:p w14:paraId="2E4044C3" w14:textId="06F3C95A" w:rsidR="008920EF" w:rsidRPr="000734FB" w:rsidRDefault="008920EF" w:rsidP="008920EF">
      <w:pPr>
        <w:pStyle w:val="NoSpacing"/>
        <w:rPr>
          <w:rFonts w:cs="Calibri"/>
          <w:sz w:val="20"/>
          <w:szCs w:val="20"/>
        </w:rPr>
      </w:pPr>
      <w:r w:rsidRPr="000734FB">
        <w:rPr>
          <w:rFonts w:cs="Calibri"/>
          <w:b/>
          <w:sz w:val="20"/>
          <w:szCs w:val="20"/>
        </w:rPr>
        <w:t xml:space="preserve">LeGrand Somerset New Jersey                                                                                                          </w:t>
      </w:r>
      <w:r w:rsidR="006B1D79">
        <w:rPr>
          <w:rFonts w:cs="Calibri"/>
          <w:b/>
          <w:sz w:val="20"/>
          <w:szCs w:val="20"/>
        </w:rPr>
        <w:t xml:space="preserve">                     </w:t>
      </w:r>
      <w:r w:rsidRPr="000734FB">
        <w:rPr>
          <w:rFonts w:cs="Calibri"/>
          <w:b/>
          <w:sz w:val="20"/>
          <w:szCs w:val="20"/>
        </w:rPr>
        <w:t xml:space="preserve">  </w:t>
      </w:r>
      <w:r w:rsidRPr="000734FB">
        <w:rPr>
          <w:rFonts w:cs="Calibri"/>
          <w:sz w:val="20"/>
          <w:szCs w:val="20"/>
        </w:rPr>
        <w:t xml:space="preserve">February </w:t>
      </w:r>
      <w:r w:rsidR="008C1C17">
        <w:rPr>
          <w:rFonts w:cs="Calibri"/>
          <w:sz w:val="20"/>
          <w:szCs w:val="20"/>
        </w:rPr>
        <w:t xml:space="preserve">2020 </w:t>
      </w:r>
      <w:r w:rsidRPr="000734FB">
        <w:rPr>
          <w:rFonts w:cs="Calibri"/>
          <w:sz w:val="20"/>
          <w:szCs w:val="20"/>
        </w:rPr>
        <w:t>– May 2020</w:t>
      </w:r>
    </w:p>
    <w:p w14:paraId="729AC1BB" w14:textId="77777777" w:rsidR="008920EF" w:rsidRPr="000734FB" w:rsidRDefault="008920EF" w:rsidP="008920EF">
      <w:pPr>
        <w:pStyle w:val="NoSpacing"/>
        <w:rPr>
          <w:rFonts w:cs="Calibri"/>
          <w:b/>
          <w:sz w:val="20"/>
          <w:szCs w:val="20"/>
        </w:rPr>
      </w:pPr>
      <w:r w:rsidRPr="000734FB">
        <w:rPr>
          <w:rFonts w:cs="Calibri"/>
          <w:b/>
          <w:sz w:val="20"/>
          <w:szCs w:val="20"/>
        </w:rPr>
        <w:t>Product Support Engineer Tier II</w:t>
      </w:r>
    </w:p>
    <w:p w14:paraId="36071B6B" w14:textId="77777777" w:rsidR="008920EF" w:rsidRPr="000734FB" w:rsidRDefault="008920EF" w:rsidP="008920EF">
      <w:pPr>
        <w:pStyle w:val="NoSpacing"/>
        <w:rPr>
          <w:rFonts w:cs="Calibri"/>
          <w:b/>
          <w:sz w:val="20"/>
          <w:szCs w:val="20"/>
        </w:rPr>
      </w:pPr>
    </w:p>
    <w:p w14:paraId="49B3B4B5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 xml:space="preserve">Assist customers with PDU and Access products </w:t>
      </w:r>
    </w:p>
    <w:p w14:paraId="0E285F9F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Assist customers with network and customized configurations including DCHP, LDAP and other authorization/authentication required for their access</w:t>
      </w:r>
    </w:p>
    <w:p w14:paraId="3DE8FE66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Use network debug tools to quickly identify and fix failures that impact PDU &amp; Access products deployment</w:t>
      </w:r>
    </w:p>
    <w:p w14:paraId="2E746C44" w14:textId="21F9D7BC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 xml:space="preserve">Familiar with network configuration, </w:t>
      </w:r>
      <w:r w:rsidR="00C94465" w:rsidRPr="000734FB">
        <w:rPr>
          <w:color w:val="201F1E"/>
          <w:sz w:val="20"/>
          <w:szCs w:val="20"/>
          <w:shd w:val="clear" w:color="auto" w:fill="FFFFFF"/>
        </w:rPr>
        <w:t>integration,</w:t>
      </w:r>
      <w:r w:rsidRPr="000734FB">
        <w:rPr>
          <w:color w:val="201F1E"/>
          <w:sz w:val="20"/>
          <w:szCs w:val="20"/>
          <w:shd w:val="clear" w:color="auto" w:fill="FFFFFF"/>
        </w:rPr>
        <w:t xml:space="preserve"> and diagnostics (focus on TCP/IP and HTTP(s))</w:t>
      </w:r>
    </w:p>
    <w:p w14:paraId="436A450B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Demonstrated basic technical knowledge of configuration of Dominion product line</w:t>
      </w:r>
    </w:p>
    <w:p w14:paraId="5EE796C1" w14:textId="77660734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Data center facilities components (UPS, PDUs, single and 3 Phase Power)</w:t>
      </w:r>
    </w:p>
    <w:p w14:paraId="758F4932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Data center IT components and interconnections (servers, Blades/Blade Chassis, network switches, RACK PDUs, etc.)</w:t>
      </w:r>
    </w:p>
    <w:p w14:paraId="14F7F043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 xml:space="preserve">Familiarization with rack mounting of various network products including Raritan devices. </w:t>
      </w:r>
    </w:p>
    <w:p w14:paraId="06C8FFCD" w14:textId="12716C49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 xml:space="preserve">Data center networks and protocols (IP Subnetting /VLANs. SNMP/ </w:t>
      </w:r>
      <w:r w:rsidR="00F9227B" w:rsidRPr="000734FB">
        <w:rPr>
          <w:color w:val="201F1E"/>
          <w:sz w:val="20"/>
          <w:szCs w:val="20"/>
          <w:shd w:val="clear" w:color="auto" w:fill="FFFFFF"/>
        </w:rPr>
        <w:t>Modbus</w:t>
      </w:r>
      <w:r w:rsidRPr="000734FB">
        <w:rPr>
          <w:color w:val="201F1E"/>
          <w:sz w:val="20"/>
          <w:szCs w:val="20"/>
          <w:shd w:val="clear" w:color="auto" w:fill="FFFFFF"/>
        </w:rPr>
        <w:t>)</w:t>
      </w:r>
    </w:p>
    <w:p w14:paraId="680A1D8F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Answer phones and create tickets where needed</w:t>
      </w:r>
    </w:p>
    <w:p w14:paraId="671CD8BB" w14:textId="36E869BF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rFonts w:cs="Calibri"/>
          <w:sz w:val="20"/>
          <w:szCs w:val="20"/>
        </w:rPr>
        <w:t>Own ticket from creation to clos</w:t>
      </w:r>
      <w:r w:rsidR="00CC22FA">
        <w:rPr>
          <w:rFonts w:cs="Calibri"/>
          <w:sz w:val="20"/>
          <w:szCs w:val="20"/>
        </w:rPr>
        <w:t>ing</w:t>
      </w:r>
      <w:r w:rsidRPr="000734FB">
        <w:rPr>
          <w:rFonts w:cs="Calibri"/>
          <w:sz w:val="20"/>
          <w:szCs w:val="20"/>
        </w:rPr>
        <w:t xml:space="preserve">. </w:t>
      </w:r>
    </w:p>
    <w:p w14:paraId="58B35958" w14:textId="77777777" w:rsidR="008920EF" w:rsidRPr="000734FB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Strong written and verbal English communication skills with positive personality</w:t>
      </w:r>
    </w:p>
    <w:p w14:paraId="737775E2" w14:textId="3AA328F6" w:rsidR="008920EF" w:rsidRPr="008920EF" w:rsidRDefault="008920EF" w:rsidP="008920EF">
      <w:pPr>
        <w:pStyle w:val="NoSpacing"/>
        <w:numPr>
          <w:ilvl w:val="0"/>
          <w:numId w:val="6"/>
        </w:numPr>
        <w:rPr>
          <w:rFonts w:cs="Calibri"/>
          <w:sz w:val="20"/>
          <w:szCs w:val="20"/>
        </w:rPr>
      </w:pPr>
      <w:r w:rsidRPr="000734FB">
        <w:rPr>
          <w:color w:val="201F1E"/>
          <w:sz w:val="20"/>
          <w:szCs w:val="20"/>
          <w:shd w:val="clear" w:color="auto" w:fill="FFFFFF"/>
        </w:rPr>
        <w:t>Ability to work remotely and access various servers and data center equipment</w:t>
      </w:r>
    </w:p>
    <w:p w14:paraId="206725E2" w14:textId="302511A4" w:rsidR="008920EF" w:rsidRDefault="008920EF" w:rsidP="008920EF">
      <w:pPr>
        <w:pStyle w:val="NoSpacing"/>
        <w:ind w:left="720"/>
        <w:rPr>
          <w:color w:val="201F1E"/>
          <w:sz w:val="20"/>
          <w:szCs w:val="20"/>
          <w:shd w:val="clear" w:color="auto" w:fill="FFFFFF"/>
        </w:rPr>
      </w:pPr>
    </w:p>
    <w:p w14:paraId="2A070BD7" w14:textId="14215CD6" w:rsidR="008920EF" w:rsidRPr="000734FB" w:rsidRDefault="008920EF" w:rsidP="008920EF">
      <w:pPr>
        <w:pStyle w:val="NoSpacing"/>
        <w:rPr>
          <w:rFonts w:cs="Calibri"/>
          <w:sz w:val="20"/>
          <w:szCs w:val="20"/>
        </w:rPr>
      </w:pPr>
      <w:r w:rsidRPr="000734FB">
        <w:rPr>
          <w:rFonts w:cs="Calibri"/>
          <w:b/>
          <w:sz w:val="20"/>
          <w:szCs w:val="20"/>
        </w:rPr>
        <w:t xml:space="preserve">Persistent Telecom Piscataway New Jersey                                                                                     </w:t>
      </w:r>
      <w:r w:rsidR="006B1D79">
        <w:rPr>
          <w:rFonts w:cs="Calibri"/>
          <w:b/>
          <w:sz w:val="20"/>
          <w:szCs w:val="20"/>
        </w:rPr>
        <w:t xml:space="preserve">                     </w:t>
      </w:r>
      <w:r w:rsidRPr="000734FB">
        <w:rPr>
          <w:rFonts w:cs="Calibri"/>
          <w:b/>
          <w:sz w:val="20"/>
          <w:szCs w:val="20"/>
        </w:rPr>
        <w:t xml:space="preserve">  </w:t>
      </w:r>
      <w:r w:rsidRPr="000734FB">
        <w:rPr>
          <w:rFonts w:cs="Calibri"/>
          <w:sz w:val="20"/>
          <w:szCs w:val="20"/>
        </w:rPr>
        <w:t>April</w:t>
      </w:r>
      <w:r w:rsidR="009515EE">
        <w:rPr>
          <w:rFonts w:cs="Calibri"/>
          <w:sz w:val="20"/>
          <w:szCs w:val="20"/>
        </w:rPr>
        <w:t xml:space="preserve"> 2019</w:t>
      </w:r>
      <w:r w:rsidRPr="000734FB">
        <w:rPr>
          <w:rFonts w:cs="Calibri"/>
          <w:sz w:val="20"/>
          <w:szCs w:val="20"/>
        </w:rPr>
        <w:t xml:space="preserve"> – November 2019</w:t>
      </w:r>
    </w:p>
    <w:p w14:paraId="6B5DF020" w14:textId="77777777" w:rsidR="008920EF" w:rsidRPr="000734FB" w:rsidRDefault="008920EF" w:rsidP="008920EF">
      <w:pPr>
        <w:pStyle w:val="NoSpacing"/>
        <w:rPr>
          <w:rFonts w:cs="Calibri"/>
          <w:b/>
          <w:sz w:val="20"/>
          <w:szCs w:val="20"/>
        </w:rPr>
      </w:pPr>
      <w:r w:rsidRPr="000734FB">
        <w:rPr>
          <w:rFonts w:cs="Calibri"/>
          <w:b/>
          <w:sz w:val="20"/>
          <w:szCs w:val="20"/>
        </w:rPr>
        <w:t>Network support / Helpdesk Support / Desktop Support</w:t>
      </w:r>
    </w:p>
    <w:p w14:paraId="0DD1DE3C" w14:textId="77777777" w:rsidR="008920EF" w:rsidRPr="000734FB" w:rsidRDefault="008920EF" w:rsidP="008920EF">
      <w:pPr>
        <w:pStyle w:val="NoSpacing"/>
        <w:rPr>
          <w:rFonts w:cs="Calibri"/>
          <w:b/>
          <w:sz w:val="20"/>
          <w:szCs w:val="20"/>
        </w:rPr>
      </w:pPr>
    </w:p>
    <w:p w14:paraId="474758C5" w14:textId="04208FBB" w:rsidR="008920EF" w:rsidRPr="000734FB" w:rsidRDefault="00C94465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Performed daily </w:t>
      </w:r>
      <w:r w:rsidRPr="000734FB">
        <w:rPr>
          <w:rFonts w:cs="Calibri"/>
          <w:sz w:val="20"/>
          <w:szCs w:val="20"/>
        </w:rPr>
        <w:t>oversight</w:t>
      </w:r>
      <w:r w:rsidR="008920EF" w:rsidRPr="000734FB">
        <w:rPr>
          <w:rFonts w:cs="Calibri"/>
          <w:sz w:val="20"/>
          <w:szCs w:val="20"/>
        </w:rPr>
        <w:t xml:space="preserve"> and management of all IT systems and networks</w:t>
      </w:r>
      <w:r>
        <w:rPr>
          <w:rFonts w:cs="Calibri"/>
          <w:sz w:val="20"/>
          <w:szCs w:val="20"/>
        </w:rPr>
        <w:t>.</w:t>
      </w:r>
    </w:p>
    <w:p w14:paraId="17256785" w14:textId="70369A33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Troubleshot and resolve hardware and software issues reported</w:t>
      </w:r>
      <w:r w:rsidR="00C94465">
        <w:rPr>
          <w:rFonts w:cs="Calibri"/>
          <w:sz w:val="20"/>
          <w:szCs w:val="20"/>
        </w:rPr>
        <w:t>.</w:t>
      </w:r>
    </w:p>
    <w:p w14:paraId="110106A7" w14:textId="6A2C627D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Update</w:t>
      </w:r>
      <w:r w:rsidR="00C94465">
        <w:rPr>
          <w:rFonts w:cs="Calibri"/>
          <w:sz w:val="20"/>
          <w:szCs w:val="20"/>
        </w:rPr>
        <w:t>d</w:t>
      </w:r>
      <w:r w:rsidRPr="000734FB">
        <w:rPr>
          <w:rFonts w:cs="Calibri"/>
          <w:sz w:val="20"/>
          <w:szCs w:val="20"/>
        </w:rPr>
        <w:t xml:space="preserve"> applications and systems whe</w:t>
      </w:r>
      <w:r w:rsidR="005E7543">
        <w:rPr>
          <w:rFonts w:cs="Calibri"/>
          <w:sz w:val="20"/>
          <w:szCs w:val="20"/>
        </w:rPr>
        <w:t>n</w:t>
      </w:r>
      <w:r w:rsidRPr="000734FB">
        <w:rPr>
          <w:rFonts w:cs="Calibri"/>
          <w:sz w:val="20"/>
          <w:szCs w:val="20"/>
        </w:rPr>
        <w:t xml:space="preserve"> required</w:t>
      </w:r>
      <w:r w:rsidR="00C94465">
        <w:rPr>
          <w:rFonts w:cs="Calibri"/>
          <w:sz w:val="20"/>
          <w:szCs w:val="20"/>
        </w:rPr>
        <w:t>.</w:t>
      </w:r>
    </w:p>
    <w:p w14:paraId="6F68E405" w14:textId="508BECF5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lastRenderedPageBreak/>
        <w:t>Maintain daily backups and storage</w:t>
      </w:r>
      <w:r w:rsidR="00C94465">
        <w:rPr>
          <w:rFonts w:cs="Calibri"/>
          <w:sz w:val="20"/>
          <w:szCs w:val="20"/>
        </w:rPr>
        <w:t>.</w:t>
      </w:r>
    </w:p>
    <w:p w14:paraId="26008C3A" w14:textId="45F419BC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 xml:space="preserve">Provide </w:t>
      </w:r>
      <w:r w:rsidR="00BB3859" w:rsidRPr="000734FB">
        <w:rPr>
          <w:rFonts w:cs="Calibri"/>
          <w:sz w:val="20"/>
          <w:szCs w:val="20"/>
        </w:rPr>
        <w:t>PC</w:t>
      </w:r>
      <w:r w:rsidRPr="000734FB">
        <w:rPr>
          <w:rFonts w:cs="Calibri"/>
          <w:sz w:val="20"/>
          <w:szCs w:val="20"/>
        </w:rPr>
        <w:t xml:space="preserve"> use training for all new users</w:t>
      </w:r>
      <w:r w:rsidR="00C94465">
        <w:rPr>
          <w:rFonts w:cs="Calibri"/>
          <w:sz w:val="20"/>
          <w:szCs w:val="20"/>
        </w:rPr>
        <w:t>.</w:t>
      </w:r>
    </w:p>
    <w:p w14:paraId="7E106302" w14:textId="2CF76852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 xml:space="preserve">Provide daily support to network </w:t>
      </w:r>
      <w:r w:rsidR="00BB3859" w:rsidRPr="000734FB">
        <w:rPr>
          <w:rFonts w:cs="Calibri"/>
          <w:sz w:val="20"/>
          <w:szCs w:val="20"/>
        </w:rPr>
        <w:t>teams</w:t>
      </w:r>
      <w:r w:rsidR="00C94465">
        <w:rPr>
          <w:rFonts w:cs="Calibri"/>
          <w:sz w:val="20"/>
          <w:szCs w:val="20"/>
        </w:rPr>
        <w:t>.</w:t>
      </w:r>
    </w:p>
    <w:p w14:paraId="55B3510A" w14:textId="190F58C0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 xml:space="preserve">Maintain and expand </w:t>
      </w:r>
      <w:r w:rsidR="00BB3859" w:rsidRPr="000734FB">
        <w:rPr>
          <w:rFonts w:cs="Calibri"/>
          <w:sz w:val="20"/>
          <w:szCs w:val="20"/>
        </w:rPr>
        <w:t>the IT</w:t>
      </w:r>
      <w:r w:rsidRPr="000734FB">
        <w:rPr>
          <w:rFonts w:cs="Calibri"/>
          <w:sz w:val="20"/>
          <w:szCs w:val="20"/>
        </w:rPr>
        <w:t xml:space="preserve"> knowledge base</w:t>
      </w:r>
      <w:r w:rsidR="00C94465">
        <w:rPr>
          <w:rFonts w:cs="Calibri"/>
          <w:sz w:val="20"/>
          <w:szCs w:val="20"/>
        </w:rPr>
        <w:t>.</w:t>
      </w:r>
    </w:p>
    <w:p w14:paraId="5B38DCA6" w14:textId="08D7E1AF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Contribute</w:t>
      </w:r>
      <w:r w:rsidR="00BC1EF0">
        <w:rPr>
          <w:rFonts w:cs="Calibri"/>
          <w:sz w:val="20"/>
          <w:szCs w:val="20"/>
        </w:rPr>
        <w:t>d</w:t>
      </w:r>
      <w:r w:rsidRPr="000734FB">
        <w:rPr>
          <w:rFonts w:cs="Calibri"/>
          <w:sz w:val="20"/>
          <w:szCs w:val="20"/>
        </w:rPr>
        <w:t xml:space="preserve"> to automation of IT tasks to improve </w:t>
      </w:r>
      <w:r w:rsidR="00BC1EF0" w:rsidRPr="000734FB">
        <w:rPr>
          <w:rFonts w:cs="Calibri"/>
          <w:sz w:val="20"/>
          <w:szCs w:val="20"/>
        </w:rPr>
        <w:t>efficiency</w:t>
      </w:r>
      <w:r w:rsidR="00C94465">
        <w:rPr>
          <w:rFonts w:cs="Calibri"/>
          <w:sz w:val="20"/>
          <w:szCs w:val="20"/>
        </w:rPr>
        <w:t>.</w:t>
      </w:r>
    </w:p>
    <w:p w14:paraId="2F75BB5A" w14:textId="02498EEE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Active directory support and maintenance</w:t>
      </w:r>
      <w:r w:rsidR="00C94465">
        <w:rPr>
          <w:rFonts w:cs="Calibri"/>
          <w:sz w:val="20"/>
          <w:szCs w:val="20"/>
        </w:rPr>
        <w:t>.</w:t>
      </w:r>
    </w:p>
    <w:p w14:paraId="52A12683" w14:textId="5AFCF669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Experience with ISSM/ISSO with DSS AIS and ODAA for classified information systems</w:t>
      </w:r>
      <w:r w:rsidR="00C94465">
        <w:rPr>
          <w:rFonts w:cs="Calibri"/>
          <w:sz w:val="20"/>
          <w:szCs w:val="20"/>
        </w:rPr>
        <w:t>.</w:t>
      </w:r>
    </w:p>
    <w:p w14:paraId="0B4F5FFC" w14:textId="3585F717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New pc and setup and configuration</w:t>
      </w:r>
      <w:r w:rsidR="00C94465">
        <w:rPr>
          <w:rFonts w:cs="Calibri"/>
          <w:sz w:val="20"/>
          <w:szCs w:val="20"/>
        </w:rPr>
        <w:t>.</w:t>
      </w:r>
    </w:p>
    <w:p w14:paraId="7F220BB4" w14:textId="131F4BD6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Network hardware configuration and setup</w:t>
      </w:r>
      <w:r>
        <w:rPr>
          <w:rFonts w:cs="Calibri"/>
          <w:sz w:val="20"/>
          <w:szCs w:val="20"/>
        </w:rPr>
        <w:t xml:space="preserve"> including Cisco ASA 5505 and 3750 POE switches</w:t>
      </w:r>
      <w:r w:rsidR="00C94465">
        <w:rPr>
          <w:rFonts w:cs="Calibri"/>
          <w:sz w:val="20"/>
          <w:szCs w:val="20"/>
        </w:rPr>
        <w:t>.</w:t>
      </w:r>
    </w:p>
    <w:p w14:paraId="5827EB54" w14:textId="6F650FE2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Office 365 support</w:t>
      </w:r>
      <w:r w:rsidR="00C94465">
        <w:rPr>
          <w:rFonts w:cs="Calibri"/>
          <w:sz w:val="20"/>
          <w:szCs w:val="20"/>
        </w:rPr>
        <w:t>.</w:t>
      </w:r>
    </w:p>
    <w:p w14:paraId="0E7BE7EF" w14:textId="5CF9A062" w:rsidR="008920EF" w:rsidRPr="000734FB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Configure</w:t>
      </w:r>
      <w:r w:rsidR="00BC1EF0">
        <w:rPr>
          <w:rFonts w:cs="Calibri"/>
          <w:sz w:val="20"/>
          <w:szCs w:val="20"/>
        </w:rPr>
        <w:t>d</w:t>
      </w:r>
      <w:r w:rsidRPr="000734FB">
        <w:rPr>
          <w:rFonts w:cs="Calibri"/>
          <w:sz w:val="20"/>
          <w:szCs w:val="20"/>
        </w:rPr>
        <w:t xml:space="preserve"> and set up PBX system for VOIP and SIP phones</w:t>
      </w:r>
      <w:r w:rsidR="00C94465">
        <w:rPr>
          <w:rFonts w:cs="Calibri"/>
          <w:sz w:val="20"/>
          <w:szCs w:val="20"/>
        </w:rPr>
        <w:t>.</w:t>
      </w:r>
    </w:p>
    <w:p w14:paraId="427D7D50" w14:textId="12BDE9ED" w:rsidR="008920EF" w:rsidRPr="00CC26E4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 w:rsidRPr="000734FB">
        <w:rPr>
          <w:rFonts w:cs="Calibri"/>
          <w:sz w:val="20"/>
          <w:szCs w:val="20"/>
        </w:rPr>
        <w:t>3G and 4G system setup</w:t>
      </w:r>
      <w:r w:rsidR="00BC1EF0">
        <w:rPr>
          <w:rFonts w:cs="Calibri"/>
          <w:sz w:val="20"/>
          <w:szCs w:val="20"/>
        </w:rPr>
        <w:t>.</w:t>
      </w:r>
    </w:p>
    <w:p w14:paraId="633D3675" w14:textId="1AC3E232" w:rsidR="008920EF" w:rsidRPr="008920EF" w:rsidRDefault="008920EF" w:rsidP="008920EF">
      <w:pPr>
        <w:pStyle w:val="NoSpacing"/>
        <w:numPr>
          <w:ilvl w:val="0"/>
          <w:numId w:val="5"/>
        </w:numPr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Cisco ASDM configurations</w:t>
      </w:r>
      <w:r w:rsidR="00BC1EF0">
        <w:rPr>
          <w:rFonts w:cs="Calibri"/>
          <w:sz w:val="20"/>
          <w:szCs w:val="20"/>
        </w:rPr>
        <w:t>.</w:t>
      </w:r>
    </w:p>
    <w:p w14:paraId="57D0E13F" w14:textId="77777777" w:rsidR="008920EF" w:rsidRPr="000734FB" w:rsidRDefault="008920EF" w:rsidP="008920EF">
      <w:pPr>
        <w:pStyle w:val="NoSpacing"/>
        <w:ind w:left="720"/>
        <w:rPr>
          <w:rFonts w:cs="Calibri"/>
          <w:b/>
          <w:sz w:val="20"/>
          <w:szCs w:val="20"/>
        </w:rPr>
      </w:pPr>
    </w:p>
    <w:p w14:paraId="47DAEB51" w14:textId="77777777" w:rsidR="008920EF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</w:p>
    <w:p w14:paraId="045E2F44" w14:textId="22326613" w:rsidR="008920EF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  <w:r w:rsidRPr="005A5494">
        <w:rPr>
          <w:rFonts w:cs="Calibri"/>
          <w:b/>
          <w:caps/>
          <w:sz w:val="20"/>
          <w:szCs w:val="20"/>
        </w:rPr>
        <w:t>Organizations</w:t>
      </w:r>
    </w:p>
    <w:p w14:paraId="0282B5F5" w14:textId="6B8B1D51" w:rsidR="008920EF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</w:p>
    <w:p w14:paraId="70C91382" w14:textId="77777777" w:rsidR="008920EF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9A18E7">
        <w:rPr>
          <w:rFonts w:cs="Calibri"/>
          <w:sz w:val="20"/>
          <w:szCs w:val="20"/>
        </w:rPr>
        <w:t>Cisco Academy Alumni</w:t>
      </w:r>
    </w:p>
    <w:p w14:paraId="2ACF4E19" w14:textId="77777777" w:rsidR="008920EF" w:rsidRPr="006035B5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6035B5">
        <w:rPr>
          <w:rFonts w:cs="Calibri"/>
          <w:sz w:val="20"/>
          <w:szCs w:val="20"/>
        </w:rPr>
        <w:t>Tau Epsilon Phi (ΤΕΦ) National Service Fraternity Member</w:t>
      </w:r>
    </w:p>
    <w:p w14:paraId="418C2C22" w14:textId="77777777" w:rsidR="008920EF" w:rsidRPr="006035B5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6035B5">
        <w:rPr>
          <w:rFonts w:cs="Calibri"/>
          <w:sz w:val="20"/>
          <w:szCs w:val="20"/>
        </w:rPr>
        <w:t>American Bowling Congress (ABC)</w:t>
      </w:r>
    </w:p>
    <w:p w14:paraId="5FA2BB68" w14:textId="52013B75" w:rsidR="008920EF" w:rsidRPr="006035B5" w:rsidRDefault="009F0E30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6035B5">
        <w:rPr>
          <w:rFonts w:cs="Calibri"/>
          <w:sz w:val="20"/>
          <w:szCs w:val="20"/>
        </w:rPr>
        <w:t>SPC Audio</w:t>
      </w:r>
      <w:r w:rsidR="008920EF" w:rsidRPr="006035B5">
        <w:rPr>
          <w:rFonts w:cs="Calibri"/>
          <w:sz w:val="20"/>
          <w:szCs w:val="20"/>
        </w:rPr>
        <w:t xml:space="preserve">-Video </w:t>
      </w:r>
      <w:r w:rsidR="008920EF">
        <w:rPr>
          <w:rFonts w:cs="Calibri"/>
          <w:sz w:val="20"/>
          <w:szCs w:val="20"/>
        </w:rPr>
        <w:t>(</w:t>
      </w:r>
      <w:r w:rsidR="008920EF" w:rsidRPr="006035B5">
        <w:rPr>
          <w:rFonts w:cs="Calibri"/>
          <w:sz w:val="20"/>
          <w:szCs w:val="20"/>
        </w:rPr>
        <w:t>Member of local church)</w:t>
      </w:r>
    </w:p>
    <w:p w14:paraId="6DE07EC2" w14:textId="77777777" w:rsidR="008920EF" w:rsidRPr="006035B5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6035B5">
        <w:rPr>
          <w:rFonts w:cs="Calibri"/>
          <w:sz w:val="20"/>
          <w:szCs w:val="20"/>
        </w:rPr>
        <w:t>SPC Men’s Fellowship Member</w:t>
      </w:r>
    </w:p>
    <w:p w14:paraId="55B99A1B" w14:textId="77777777" w:rsidR="008920EF" w:rsidRPr="006035B5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 w:rsidRPr="006035B5">
        <w:rPr>
          <w:rFonts w:cs="Calibri"/>
          <w:sz w:val="20"/>
          <w:szCs w:val="20"/>
        </w:rPr>
        <w:t>Habitat for Humanity Volunteer</w:t>
      </w:r>
    </w:p>
    <w:p w14:paraId="30508ED8" w14:textId="51145146" w:rsidR="008920EF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</w:t>
      </w:r>
      <w:r w:rsidR="00BC1EF0">
        <w:rPr>
          <w:rFonts w:cs="Calibri"/>
          <w:sz w:val="20"/>
          <w:szCs w:val="20"/>
        </w:rPr>
        <w:t>omerville Little League (Former</w:t>
      </w:r>
      <w:r>
        <w:rPr>
          <w:rFonts w:cs="Calibri"/>
          <w:sz w:val="20"/>
          <w:szCs w:val="20"/>
        </w:rPr>
        <w:t xml:space="preserve"> Little League Coach)</w:t>
      </w:r>
    </w:p>
    <w:p w14:paraId="0AAF2117" w14:textId="77777777" w:rsidR="008920EF" w:rsidRPr="006035B5" w:rsidRDefault="008920EF" w:rsidP="008920EF">
      <w:pPr>
        <w:pStyle w:val="NoSpacing"/>
        <w:numPr>
          <w:ilvl w:val="0"/>
          <w:numId w:val="9"/>
        </w:num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Boy Scouts of America volunteer</w:t>
      </w:r>
    </w:p>
    <w:p w14:paraId="52F097CD" w14:textId="5BCEE25F" w:rsidR="008920EF" w:rsidRDefault="008920EF" w:rsidP="008920EF">
      <w:pPr>
        <w:pStyle w:val="NoSpacing"/>
        <w:ind w:left="720"/>
        <w:rPr>
          <w:rFonts w:cs="Calibri"/>
          <w:b/>
          <w:caps/>
          <w:sz w:val="20"/>
          <w:szCs w:val="20"/>
        </w:rPr>
      </w:pPr>
    </w:p>
    <w:p w14:paraId="5D2AED40" w14:textId="0AF4AF15" w:rsidR="008920EF" w:rsidRPr="005A5494" w:rsidRDefault="008920EF" w:rsidP="008920EF">
      <w:pPr>
        <w:pStyle w:val="NoSpacing"/>
        <w:rPr>
          <w:rFonts w:cs="Calibri"/>
          <w:b/>
          <w:caps/>
          <w:sz w:val="20"/>
          <w:szCs w:val="20"/>
        </w:rPr>
      </w:pPr>
    </w:p>
    <w:p w14:paraId="2C47E8CB" w14:textId="77777777" w:rsidR="008920EF" w:rsidRDefault="008920EF" w:rsidP="008920EF">
      <w:pPr>
        <w:pStyle w:val="NoSpacing"/>
        <w:rPr>
          <w:rFonts w:cs="Calibri"/>
          <w:sz w:val="20"/>
          <w:szCs w:val="20"/>
        </w:rPr>
      </w:pPr>
    </w:p>
    <w:p w14:paraId="5DBA8A36" w14:textId="77777777" w:rsidR="008920EF" w:rsidRDefault="008920EF" w:rsidP="008920EF">
      <w:pPr>
        <w:pStyle w:val="NoSpacing"/>
        <w:rPr>
          <w:rFonts w:cs="Calibri"/>
          <w:sz w:val="20"/>
          <w:szCs w:val="20"/>
        </w:rPr>
        <w:sectPr w:rsidR="008920EF" w:rsidSect="00AD65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6755C42" w14:textId="66ADC53A" w:rsidR="008920EF" w:rsidRPr="008C6F91" w:rsidRDefault="008920EF" w:rsidP="008C6F91">
      <w:pPr>
        <w:pStyle w:val="NoSpacing"/>
        <w:rPr>
          <w:rFonts w:cs="Calibri"/>
          <w:sz w:val="20"/>
          <w:szCs w:val="20"/>
        </w:rPr>
        <w:sectPr w:rsidR="008920EF" w:rsidRPr="008C6F91" w:rsidSect="00AD651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A935642" w14:textId="10E04F62" w:rsidR="008920EF" w:rsidRPr="008C6F91" w:rsidRDefault="008920EF" w:rsidP="008C6F91">
      <w:pPr>
        <w:pStyle w:val="NoSpacing"/>
        <w:rPr>
          <w:rFonts w:cs="Calibri"/>
          <w:sz w:val="20"/>
          <w:szCs w:val="20"/>
        </w:rPr>
      </w:pPr>
    </w:p>
    <w:sectPr w:rsidR="008920EF" w:rsidRPr="008C6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118"/>
    <w:multiLevelType w:val="hybridMultilevel"/>
    <w:tmpl w:val="9A785C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E75D5"/>
    <w:multiLevelType w:val="hybridMultilevel"/>
    <w:tmpl w:val="5C548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17671"/>
    <w:multiLevelType w:val="hybridMultilevel"/>
    <w:tmpl w:val="5B764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E06508"/>
    <w:multiLevelType w:val="multilevel"/>
    <w:tmpl w:val="5982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938E5"/>
    <w:multiLevelType w:val="hybridMultilevel"/>
    <w:tmpl w:val="D8528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D2352"/>
    <w:multiLevelType w:val="multilevel"/>
    <w:tmpl w:val="6C42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2738D"/>
    <w:multiLevelType w:val="hybridMultilevel"/>
    <w:tmpl w:val="7C3EB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E6300"/>
    <w:multiLevelType w:val="hybridMultilevel"/>
    <w:tmpl w:val="A61E4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4C1E"/>
    <w:multiLevelType w:val="multilevel"/>
    <w:tmpl w:val="C8C8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84E31"/>
    <w:multiLevelType w:val="hybridMultilevel"/>
    <w:tmpl w:val="C75C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C4475"/>
    <w:multiLevelType w:val="hybridMultilevel"/>
    <w:tmpl w:val="5D3A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2240EF"/>
    <w:multiLevelType w:val="hybridMultilevel"/>
    <w:tmpl w:val="B5D07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C767D"/>
    <w:multiLevelType w:val="hybridMultilevel"/>
    <w:tmpl w:val="D6BA5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44634"/>
    <w:multiLevelType w:val="multilevel"/>
    <w:tmpl w:val="DA70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840CA5"/>
    <w:multiLevelType w:val="hybridMultilevel"/>
    <w:tmpl w:val="98208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3C0F2A"/>
    <w:multiLevelType w:val="multilevel"/>
    <w:tmpl w:val="FABC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225D8C"/>
    <w:multiLevelType w:val="hybridMultilevel"/>
    <w:tmpl w:val="0F6A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555FD"/>
    <w:multiLevelType w:val="multilevel"/>
    <w:tmpl w:val="42DA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467A5D"/>
    <w:multiLevelType w:val="hybridMultilevel"/>
    <w:tmpl w:val="22FA1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B5858"/>
    <w:multiLevelType w:val="hybridMultilevel"/>
    <w:tmpl w:val="F404D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8296F"/>
    <w:multiLevelType w:val="multilevel"/>
    <w:tmpl w:val="99F01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425080">
    <w:abstractNumId w:val="11"/>
  </w:num>
  <w:num w:numId="2" w16cid:durableId="438180286">
    <w:abstractNumId w:val="14"/>
  </w:num>
  <w:num w:numId="3" w16cid:durableId="743335854">
    <w:abstractNumId w:val="13"/>
  </w:num>
  <w:num w:numId="4" w16cid:durableId="1970891074">
    <w:abstractNumId w:val="16"/>
  </w:num>
  <w:num w:numId="5" w16cid:durableId="975721275">
    <w:abstractNumId w:val="10"/>
  </w:num>
  <w:num w:numId="6" w16cid:durableId="339892898">
    <w:abstractNumId w:val="7"/>
  </w:num>
  <w:num w:numId="7" w16cid:durableId="2114668574">
    <w:abstractNumId w:val="9"/>
  </w:num>
  <w:num w:numId="8" w16cid:durableId="1701320333">
    <w:abstractNumId w:val="12"/>
  </w:num>
  <w:num w:numId="9" w16cid:durableId="293408575">
    <w:abstractNumId w:val="19"/>
  </w:num>
  <w:num w:numId="10" w16cid:durableId="243301173">
    <w:abstractNumId w:val="17"/>
  </w:num>
  <w:num w:numId="11" w16cid:durableId="111216904">
    <w:abstractNumId w:val="1"/>
  </w:num>
  <w:num w:numId="12" w16cid:durableId="972324145">
    <w:abstractNumId w:val="2"/>
  </w:num>
  <w:num w:numId="13" w16cid:durableId="241525160">
    <w:abstractNumId w:val="4"/>
  </w:num>
  <w:num w:numId="14" w16cid:durableId="1778255254">
    <w:abstractNumId w:val="0"/>
  </w:num>
  <w:num w:numId="15" w16cid:durableId="1094790618">
    <w:abstractNumId w:val="6"/>
  </w:num>
  <w:num w:numId="16" w16cid:durableId="423965388">
    <w:abstractNumId w:val="3"/>
  </w:num>
  <w:num w:numId="17" w16cid:durableId="530606206">
    <w:abstractNumId w:val="18"/>
  </w:num>
  <w:num w:numId="18" w16cid:durableId="2008089311">
    <w:abstractNumId w:val="20"/>
  </w:num>
  <w:num w:numId="19" w16cid:durableId="81993513">
    <w:abstractNumId w:val="15"/>
  </w:num>
  <w:num w:numId="20" w16cid:durableId="1849176281">
    <w:abstractNumId w:val="5"/>
  </w:num>
  <w:num w:numId="21" w16cid:durableId="2615728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EF"/>
    <w:rsid w:val="000000D7"/>
    <w:rsid w:val="000059A6"/>
    <w:rsid w:val="00007956"/>
    <w:rsid w:val="0004101B"/>
    <w:rsid w:val="00047133"/>
    <w:rsid w:val="00055964"/>
    <w:rsid w:val="00061073"/>
    <w:rsid w:val="000A3399"/>
    <w:rsid w:val="000C6AB6"/>
    <w:rsid w:val="000E01BA"/>
    <w:rsid w:val="000E4B57"/>
    <w:rsid w:val="000F0E62"/>
    <w:rsid w:val="000F5709"/>
    <w:rsid w:val="000F7740"/>
    <w:rsid w:val="00142E75"/>
    <w:rsid w:val="0015221F"/>
    <w:rsid w:val="001670FF"/>
    <w:rsid w:val="001702B7"/>
    <w:rsid w:val="00174442"/>
    <w:rsid w:val="00174E85"/>
    <w:rsid w:val="001962E8"/>
    <w:rsid w:val="001B4C49"/>
    <w:rsid w:val="001C101B"/>
    <w:rsid w:val="001D7214"/>
    <w:rsid w:val="001E4068"/>
    <w:rsid w:val="001E54A8"/>
    <w:rsid w:val="002321B9"/>
    <w:rsid w:val="002520D5"/>
    <w:rsid w:val="0025462A"/>
    <w:rsid w:val="002741E9"/>
    <w:rsid w:val="00276BEF"/>
    <w:rsid w:val="00281A8A"/>
    <w:rsid w:val="002904C9"/>
    <w:rsid w:val="00292474"/>
    <w:rsid w:val="00295F39"/>
    <w:rsid w:val="002F293C"/>
    <w:rsid w:val="00316C33"/>
    <w:rsid w:val="003243F7"/>
    <w:rsid w:val="00335983"/>
    <w:rsid w:val="003468D8"/>
    <w:rsid w:val="003512C0"/>
    <w:rsid w:val="003518FA"/>
    <w:rsid w:val="00351AFD"/>
    <w:rsid w:val="00361B29"/>
    <w:rsid w:val="003675F0"/>
    <w:rsid w:val="0037518D"/>
    <w:rsid w:val="00384FE1"/>
    <w:rsid w:val="00386E0E"/>
    <w:rsid w:val="00392B41"/>
    <w:rsid w:val="0039506E"/>
    <w:rsid w:val="003A1B33"/>
    <w:rsid w:val="003B6149"/>
    <w:rsid w:val="003C7434"/>
    <w:rsid w:val="003F1486"/>
    <w:rsid w:val="00426287"/>
    <w:rsid w:val="00430E4B"/>
    <w:rsid w:val="004316DE"/>
    <w:rsid w:val="00432096"/>
    <w:rsid w:val="0045114C"/>
    <w:rsid w:val="00481BFC"/>
    <w:rsid w:val="004A56B8"/>
    <w:rsid w:val="004F0C5E"/>
    <w:rsid w:val="00513A5B"/>
    <w:rsid w:val="00521492"/>
    <w:rsid w:val="005641B4"/>
    <w:rsid w:val="0058506C"/>
    <w:rsid w:val="005906EC"/>
    <w:rsid w:val="00596B11"/>
    <w:rsid w:val="005A1C07"/>
    <w:rsid w:val="005A4AFF"/>
    <w:rsid w:val="005D0316"/>
    <w:rsid w:val="005D46F7"/>
    <w:rsid w:val="005E7543"/>
    <w:rsid w:val="00603CC9"/>
    <w:rsid w:val="00621E18"/>
    <w:rsid w:val="006278DA"/>
    <w:rsid w:val="0063178C"/>
    <w:rsid w:val="00636B41"/>
    <w:rsid w:val="006457AB"/>
    <w:rsid w:val="00646BB3"/>
    <w:rsid w:val="006713DE"/>
    <w:rsid w:val="00672507"/>
    <w:rsid w:val="00687B1F"/>
    <w:rsid w:val="006B1D79"/>
    <w:rsid w:val="006B52B2"/>
    <w:rsid w:val="006D03D1"/>
    <w:rsid w:val="006E1212"/>
    <w:rsid w:val="006F1A7C"/>
    <w:rsid w:val="00705A23"/>
    <w:rsid w:val="00706840"/>
    <w:rsid w:val="0070714B"/>
    <w:rsid w:val="007217D0"/>
    <w:rsid w:val="0074598D"/>
    <w:rsid w:val="00752B8A"/>
    <w:rsid w:val="00756D12"/>
    <w:rsid w:val="00771A6B"/>
    <w:rsid w:val="00774906"/>
    <w:rsid w:val="00776459"/>
    <w:rsid w:val="00790817"/>
    <w:rsid w:val="007A5273"/>
    <w:rsid w:val="007A7F6C"/>
    <w:rsid w:val="007B0E92"/>
    <w:rsid w:val="007B3363"/>
    <w:rsid w:val="007D5C4D"/>
    <w:rsid w:val="007E5F73"/>
    <w:rsid w:val="007E7984"/>
    <w:rsid w:val="00827535"/>
    <w:rsid w:val="008410BC"/>
    <w:rsid w:val="00863612"/>
    <w:rsid w:val="008811CE"/>
    <w:rsid w:val="008920EF"/>
    <w:rsid w:val="008961BF"/>
    <w:rsid w:val="008C1C17"/>
    <w:rsid w:val="008C3C4D"/>
    <w:rsid w:val="008C6F91"/>
    <w:rsid w:val="008F27E1"/>
    <w:rsid w:val="008F5D86"/>
    <w:rsid w:val="00900328"/>
    <w:rsid w:val="00904268"/>
    <w:rsid w:val="0091016E"/>
    <w:rsid w:val="00950C73"/>
    <w:rsid w:val="009515EE"/>
    <w:rsid w:val="00965DCD"/>
    <w:rsid w:val="009721AF"/>
    <w:rsid w:val="0098145C"/>
    <w:rsid w:val="009A3562"/>
    <w:rsid w:val="009A4247"/>
    <w:rsid w:val="009B155D"/>
    <w:rsid w:val="009C5BD0"/>
    <w:rsid w:val="009C67BB"/>
    <w:rsid w:val="009C714B"/>
    <w:rsid w:val="009D75C5"/>
    <w:rsid w:val="009F0E30"/>
    <w:rsid w:val="00A47800"/>
    <w:rsid w:val="00A55B12"/>
    <w:rsid w:val="00A604CE"/>
    <w:rsid w:val="00A64D02"/>
    <w:rsid w:val="00A761B8"/>
    <w:rsid w:val="00A77097"/>
    <w:rsid w:val="00AA526D"/>
    <w:rsid w:val="00AF2467"/>
    <w:rsid w:val="00B01556"/>
    <w:rsid w:val="00B127F4"/>
    <w:rsid w:val="00B22A91"/>
    <w:rsid w:val="00B27995"/>
    <w:rsid w:val="00B318EB"/>
    <w:rsid w:val="00B35A21"/>
    <w:rsid w:val="00B40AED"/>
    <w:rsid w:val="00BB3859"/>
    <w:rsid w:val="00BB3FA6"/>
    <w:rsid w:val="00BB6B1F"/>
    <w:rsid w:val="00BC1EF0"/>
    <w:rsid w:val="00BC2E8A"/>
    <w:rsid w:val="00BC3945"/>
    <w:rsid w:val="00BC5A6F"/>
    <w:rsid w:val="00BC70FC"/>
    <w:rsid w:val="00C06DC4"/>
    <w:rsid w:val="00C258C3"/>
    <w:rsid w:val="00C448F0"/>
    <w:rsid w:val="00C62BD4"/>
    <w:rsid w:val="00C82BD9"/>
    <w:rsid w:val="00C86AA8"/>
    <w:rsid w:val="00C873C7"/>
    <w:rsid w:val="00C94465"/>
    <w:rsid w:val="00C94FB6"/>
    <w:rsid w:val="00CA213A"/>
    <w:rsid w:val="00CA676A"/>
    <w:rsid w:val="00CC22FA"/>
    <w:rsid w:val="00CC5465"/>
    <w:rsid w:val="00CD0C06"/>
    <w:rsid w:val="00CE611E"/>
    <w:rsid w:val="00D235E4"/>
    <w:rsid w:val="00D32B2D"/>
    <w:rsid w:val="00D557CC"/>
    <w:rsid w:val="00D55E9C"/>
    <w:rsid w:val="00D72E32"/>
    <w:rsid w:val="00D90078"/>
    <w:rsid w:val="00DD7FAD"/>
    <w:rsid w:val="00DE0480"/>
    <w:rsid w:val="00DF2816"/>
    <w:rsid w:val="00E113AC"/>
    <w:rsid w:val="00E266B9"/>
    <w:rsid w:val="00E47BF2"/>
    <w:rsid w:val="00E63524"/>
    <w:rsid w:val="00E66C5F"/>
    <w:rsid w:val="00E879DB"/>
    <w:rsid w:val="00E9655F"/>
    <w:rsid w:val="00ED4C8C"/>
    <w:rsid w:val="00F828E4"/>
    <w:rsid w:val="00F9227B"/>
    <w:rsid w:val="00F95662"/>
    <w:rsid w:val="00FA3B06"/>
    <w:rsid w:val="00FB24D1"/>
    <w:rsid w:val="00FD2C66"/>
    <w:rsid w:val="00FF24F4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7E61"/>
  <w15:chartTrackingRefBased/>
  <w15:docId w15:val="{55F1B0CF-EDD2-40B2-817E-3494C1FF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0E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20EF"/>
    <w:rPr>
      <w:color w:val="0000FF"/>
      <w:u w:val="single"/>
    </w:rPr>
  </w:style>
  <w:style w:type="paragraph" w:styleId="NoSpacing">
    <w:name w:val="No Spacing"/>
    <w:uiPriority w:val="1"/>
    <w:qFormat/>
    <w:rsid w:val="008920EF"/>
    <w:pPr>
      <w:spacing w:after="0" w:line="240" w:lineRule="auto"/>
    </w:pPr>
    <w:rPr>
      <w:rFonts w:ascii="Calibri" w:eastAsia="Calibri" w:hAnsi="Calibri" w:cs="Times New Roman"/>
    </w:rPr>
  </w:style>
  <w:style w:type="character" w:styleId="BookTitle">
    <w:name w:val="Book Title"/>
    <w:basedOn w:val="DefaultParagraphFont"/>
    <w:uiPriority w:val="33"/>
    <w:qFormat/>
    <w:rsid w:val="008920E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nt.johnson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Johnson</dc:creator>
  <cp:keywords/>
  <dc:description/>
  <cp:lastModifiedBy>Kent Johnson</cp:lastModifiedBy>
  <cp:revision>56</cp:revision>
  <dcterms:created xsi:type="dcterms:W3CDTF">2025-01-21T13:22:00Z</dcterms:created>
  <dcterms:modified xsi:type="dcterms:W3CDTF">2025-05-13T15:15:00Z</dcterms:modified>
</cp:coreProperties>
</file>